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DC96E" w14:textId="2076E5D6" w:rsidR="00CB7A5E" w:rsidRDefault="001A0540">
      <w:pPr>
        <w:rPr>
          <w:color w:val="000000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6E7ADBBE" wp14:editId="5B5767DF">
                <wp:simplePos x="0" y="0"/>
                <wp:positionH relativeFrom="column">
                  <wp:posOffset>6736080</wp:posOffset>
                </wp:positionH>
                <wp:positionV relativeFrom="paragraph">
                  <wp:posOffset>-373380</wp:posOffset>
                </wp:positionV>
                <wp:extent cx="2640965" cy="6446520"/>
                <wp:effectExtent l="0" t="0" r="26035" b="11430"/>
                <wp:wrapNone/>
                <wp:docPr id="26" name="Rectangle: Rounded Corner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0965" cy="6446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70C0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495EFB3" w14:textId="77777777" w:rsidR="00946105" w:rsidRPr="00946105" w:rsidRDefault="00946105" w:rsidP="00946105">
                            <w:pPr>
                              <w:jc w:val="center"/>
                              <w:rPr>
                                <w:rFonts w:ascii="Twinkl Cursive Unlooped" w:hAnsi="Twinkl Cursive Unlooped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946105">
                              <w:rPr>
                                <w:rFonts w:ascii="Twinkl Cursive Unlooped" w:hAnsi="Twinkl Cursive Unlooped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IMPLEMENTATION</w:t>
                            </w:r>
                          </w:p>
                          <w:p w14:paraId="5A67A101" w14:textId="77777777" w:rsidR="00946105" w:rsidRPr="00946105" w:rsidRDefault="00946105" w:rsidP="00946105">
                            <w:pPr>
                              <w:spacing w:after="0"/>
                              <w:rPr>
                                <w:rFonts w:ascii="Twinkl Cursive Unlooped" w:hAnsi="Twinkl Cursive Unlooped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46105">
                              <w:rPr>
                                <w:rFonts w:ascii="Twinkl Cursive Unlooped" w:hAnsi="Twinkl Cursive Unlooped"/>
                                <w:color w:val="FFFFFF" w:themeColor="background1"/>
                                <w:sz w:val="24"/>
                                <w:szCs w:val="24"/>
                              </w:rPr>
                              <w:t>- Catholic social teaching and ‘big’ questions.</w:t>
                            </w:r>
                          </w:p>
                          <w:p w14:paraId="54989B9F" w14:textId="50AF470D" w:rsidR="00946105" w:rsidRDefault="00946105" w:rsidP="00946105">
                            <w:pPr>
                              <w:spacing w:after="0"/>
                              <w:rPr>
                                <w:rFonts w:ascii="Twinkl Cursive Unlooped" w:hAnsi="Twinkl Cursive Unlooped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46105">
                              <w:rPr>
                                <w:rFonts w:ascii="Twinkl Cursive Unlooped" w:hAnsi="Twinkl Cursive Unlooped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DC2EFF">
                              <w:rPr>
                                <w:rFonts w:ascii="Twinkl Cursive Unlooped" w:hAnsi="Twinkl Cursive Unlooped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Teaching about our common home through </w:t>
                            </w:r>
                            <w:r w:rsidRPr="00946105">
                              <w:rPr>
                                <w:rFonts w:ascii="Twinkl Cursive Unlooped" w:hAnsi="Twinkl Cursive Unlooped"/>
                                <w:color w:val="FFFFFF" w:themeColor="background1"/>
                                <w:sz w:val="24"/>
                                <w:szCs w:val="24"/>
                              </w:rPr>
                              <w:t>Laudato Si</w:t>
                            </w:r>
                          </w:p>
                          <w:p w14:paraId="5C8958D6" w14:textId="02301C21" w:rsidR="00DC2EFF" w:rsidRPr="00946105" w:rsidRDefault="00DC2EFF" w:rsidP="00946105">
                            <w:pPr>
                              <w:spacing w:after="0"/>
                              <w:rPr>
                                <w:rFonts w:ascii="Twinkl Cursive Unlooped" w:hAnsi="Twinkl Cursive Unlooped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inkl Cursive Unlooped" w:hAnsi="Twinkl Cursive Unlooped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-Ten percent of curriculum time is dedicated to RE </w:t>
                            </w:r>
                          </w:p>
                          <w:p w14:paraId="7D97110D" w14:textId="29938939" w:rsidR="00946105" w:rsidRDefault="00946105" w:rsidP="00946105">
                            <w:pPr>
                              <w:spacing w:after="0"/>
                              <w:rPr>
                                <w:rFonts w:ascii="Twinkl Cursive Unlooped" w:hAnsi="Twinkl Cursive Unlooped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46105">
                              <w:rPr>
                                <w:rFonts w:ascii="Twinkl Cursive Unlooped" w:hAnsi="Twinkl Cursive Unlooped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E318D3">
                              <w:rPr>
                                <w:rFonts w:ascii="Twinkl Cursive Unlooped" w:hAnsi="Twinkl Cursive Unlooped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Come and See Program </w:t>
                            </w:r>
                            <w:r w:rsidR="00DC2EFF">
                              <w:rPr>
                                <w:rFonts w:ascii="Twinkl Cursive Unlooped" w:hAnsi="Twinkl Cursive Unlooped"/>
                                <w:color w:val="FFFFFF" w:themeColor="background1"/>
                                <w:sz w:val="24"/>
                                <w:szCs w:val="24"/>
                              </w:rPr>
                              <w:t>– fully aligned to the R</w:t>
                            </w:r>
                            <w:r w:rsidR="001A0540">
                              <w:rPr>
                                <w:rFonts w:ascii="Twinkl Cursive Unlooped" w:hAnsi="Twinkl Cursive Unlooped"/>
                                <w:color w:val="FFFFFF" w:themeColor="background1"/>
                                <w:sz w:val="24"/>
                                <w:szCs w:val="24"/>
                              </w:rPr>
                              <w:t>eligious Education Directory</w:t>
                            </w:r>
                          </w:p>
                          <w:p w14:paraId="0BF4F801" w14:textId="76351F35" w:rsidR="00DC2EFF" w:rsidRDefault="00DC2EFF" w:rsidP="00946105">
                            <w:pPr>
                              <w:spacing w:after="0"/>
                              <w:rPr>
                                <w:rFonts w:ascii="Twinkl Cursive Unlooped" w:hAnsi="Twinkl Cursive Unlooped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DC2EFF">
                              <w:rPr>
                                <w:rFonts w:ascii="Twinkl Cursive Unlooped" w:hAnsi="Twinkl Cursive Unlooped"/>
                                <w:color w:val="FFFFFF" w:themeColor="background1"/>
                                <w:sz w:val="24"/>
                                <w:szCs w:val="24"/>
                              </w:rPr>
                              <w:t>-Teaching based around the L</w:t>
                            </w:r>
                            <w:r>
                              <w:rPr>
                                <w:rFonts w:ascii="Twinkl Cursive Unlooped" w:hAnsi="Twinkl Cursive Unlooped"/>
                                <w:color w:val="FFFFFF" w:themeColor="background1"/>
                                <w:sz w:val="24"/>
                                <w:szCs w:val="24"/>
                              </w:rPr>
                              <w:t>iturgical year</w:t>
                            </w:r>
                            <w:r w:rsidR="001A0540">
                              <w:rPr>
                                <w:rFonts w:ascii="Twinkl Cursive Unlooped" w:hAnsi="Twinkl Cursive Unlooped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gramStart"/>
                            <w:r w:rsidR="001A0540">
                              <w:rPr>
                                <w:rFonts w:ascii="Twinkl Cursive Unlooped" w:hAnsi="Twinkl Cursive Unlooped"/>
                                <w:color w:val="FFFFFF" w:themeColor="background1"/>
                                <w:sz w:val="24"/>
                                <w:szCs w:val="24"/>
                              </w:rPr>
                              <w:t>scripture</w:t>
                            </w:r>
                            <w:proofErr w:type="gramEnd"/>
                            <w:r w:rsidR="001A0540">
                              <w:rPr>
                                <w:rFonts w:ascii="Twinkl Cursive Unlooped" w:hAnsi="Twinkl Cursive Unlooped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and tradition</w:t>
                            </w:r>
                          </w:p>
                          <w:p w14:paraId="327408A8" w14:textId="2B7613E7" w:rsidR="001A0540" w:rsidRDefault="001A0540" w:rsidP="00946105">
                            <w:pPr>
                              <w:spacing w:after="0"/>
                              <w:rPr>
                                <w:rFonts w:ascii="Twinkl Cursive Unlooped" w:hAnsi="Twinkl Cursive Unlooped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inkl Cursive Unlooped" w:hAnsi="Twinkl Cursive Unlooped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-Teaching of the Sacraments </w:t>
                            </w:r>
                          </w:p>
                          <w:p w14:paraId="09B7FE96" w14:textId="4A075D28" w:rsidR="00DC2EFF" w:rsidRDefault="001A0540" w:rsidP="00946105">
                            <w:pPr>
                              <w:spacing w:after="0"/>
                              <w:rPr>
                                <w:rFonts w:ascii="Twinkl Cursive Unlooped" w:hAnsi="Twinkl Cursive Unlooped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inkl Cursive Unlooped" w:hAnsi="Twinkl Cursive Unlooped"/>
                                <w:color w:val="FFFFFF" w:themeColor="background1"/>
                                <w:sz w:val="24"/>
                                <w:szCs w:val="24"/>
                              </w:rPr>
                              <w:t>-</w:t>
                            </w:r>
                            <w:r w:rsidR="00DC2EFF">
                              <w:rPr>
                                <w:rFonts w:ascii="Twinkl Cursive Unlooped" w:hAnsi="Twinkl Cursive Unlooped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Discrete RE lessons but </w:t>
                            </w:r>
                            <w:r>
                              <w:rPr>
                                <w:rFonts w:ascii="Twinkl Cursive Unlooped" w:hAnsi="Twinkl Cursive Unlooped"/>
                                <w:color w:val="FFFFFF" w:themeColor="background1"/>
                                <w:sz w:val="24"/>
                                <w:szCs w:val="24"/>
                              </w:rPr>
                              <w:t>RE also</w:t>
                            </w:r>
                            <w:r w:rsidR="00DC2EFF">
                              <w:rPr>
                                <w:rFonts w:ascii="Twinkl Cursive Unlooped" w:hAnsi="Twinkl Cursive Unlooped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plays a central role in all areas of school life </w:t>
                            </w:r>
                          </w:p>
                          <w:p w14:paraId="2F3AAD19" w14:textId="7EEADDE9" w:rsidR="00DC2EFF" w:rsidRPr="00DC2EFF" w:rsidRDefault="00DC2EFF" w:rsidP="00946105">
                            <w:pPr>
                              <w:spacing w:after="0"/>
                              <w:rPr>
                                <w:rFonts w:ascii="Twinkl Cursive Unlooped" w:hAnsi="Twinkl Cursive Unlooped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inkl Cursive Unlooped" w:hAnsi="Twinkl Cursive Unlooped"/>
                                <w:color w:val="FFFFFF" w:themeColor="background1"/>
                                <w:sz w:val="24"/>
                                <w:szCs w:val="24"/>
                              </w:rPr>
                              <w:t>-</w:t>
                            </w:r>
                            <w:r w:rsidR="001A0540">
                              <w:rPr>
                                <w:rFonts w:ascii="Twinkl Cursive Unlooped" w:hAnsi="Twinkl Cursive Unlooped"/>
                                <w:color w:val="FFFFFF" w:themeColor="background1"/>
                                <w:sz w:val="24"/>
                                <w:szCs w:val="24"/>
                              </w:rPr>
                              <w:t>Use of a v</w:t>
                            </w:r>
                            <w:r>
                              <w:rPr>
                                <w:rFonts w:ascii="Twinkl Cursive Unlooped" w:hAnsi="Twinkl Cursive Unlooped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ariety of sources: religious stories, scripture, artwork, songs, music, dance, </w:t>
                            </w:r>
                            <w:proofErr w:type="gramStart"/>
                            <w:r>
                              <w:rPr>
                                <w:rFonts w:ascii="Twinkl Cursive Unlooped" w:hAnsi="Twinkl Cursive Unlooped"/>
                                <w:color w:val="FFFFFF" w:themeColor="background1"/>
                                <w:sz w:val="24"/>
                                <w:szCs w:val="24"/>
                              </w:rPr>
                              <w:t>signs</w:t>
                            </w:r>
                            <w:proofErr w:type="gramEnd"/>
                            <w:r>
                              <w:rPr>
                                <w:rFonts w:ascii="Twinkl Cursive Unlooped" w:hAnsi="Twinkl Cursive Unlooped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and symbols </w:t>
                            </w:r>
                          </w:p>
                          <w:p w14:paraId="4E597942" w14:textId="5E8C9045" w:rsidR="00E318D3" w:rsidRPr="00DC2EFF" w:rsidRDefault="00E318D3" w:rsidP="00946105">
                            <w:pPr>
                              <w:spacing w:after="0"/>
                              <w:rPr>
                                <w:rFonts w:ascii="Twinkl Cursive Unlooped" w:hAnsi="Twinkl Cursive Unlooped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DC2EFF">
                              <w:rPr>
                                <w:rFonts w:ascii="Twinkl Cursive Unlooped" w:hAnsi="Twinkl Cursive Unlooped"/>
                                <w:color w:val="FFFFFF" w:themeColor="background1"/>
                                <w:sz w:val="24"/>
                                <w:szCs w:val="24"/>
                              </w:rPr>
                              <w:t>- Ten/Ten program for RSHE</w:t>
                            </w:r>
                          </w:p>
                          <w:p w14:paraId="06B050FB" w14:textId="0BE77886" w:rsidR="00946105" w:rsidRPr="00946105" w:rsidRDefault="00946105" w:rsidP="00946105">
                            <w:pPr>
                              <w:spacing w:after="0"/>
                              <w:rPr>
                                <w:rFonts w:ascii="Twinkl Cursive Unlooped" w:hAnsi="Twinkl Cursive Unlooped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46105">
                              <w:rPr>
                                <w:rFonts w:ascii="Twinkl Cursive Unlooped" w:hAnsi="Twinkl Cursive Unlooped"/>
                                <w:color w:val="FFFFFF" w:themeColor="background1"/>
                                <w:sz w:val="24"/>
                                <w:szCs w:val="24"/>
                              </w:rPr>
                              <w:t>- Positive partnerships</w:t>
                            </w:r>
                            <w:r w:rsidR="001A0540">
                              <w:rPr>
                                <w:rFonts w:ascii="Twinkl Cursive Unlooped" w:hAnsi="Twinkl Cursive Unlooped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with parents</w:t>
                            </w:r>
                          </w:p>
                          <w:p w14:paraId="351F689A" w14:textId="77777777" w:rsidR="00946105" w:rsidRDefault="00946105" w:rsidP="00946105">
                            <w:pPr>
                              <w:spacing w:after="0"/>
                              <w:rPr>
                                <w:rFonts w:ascii="Twinkl Cursive Unlooped" w:hAnsi="Twinkl Cursive Unlooped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46105">
                              <w:rPr>
                                <w:rFonts w:ascii="Twinkl Cursive Unlooped" w:hAnsi="Twinkl Cursive Unlooped"/>
                                <w:color w:val="FFFFFF" w:themeColor="background1"/>
                                <w:sz w:val="24"/>
                                <w:szCs w:val="24"/>
                              </w:rPr>
                              <w:t>- Strong parish and community links</w:t>
                            </w:r>
                          </w:p>
                          <w:p w14:paraId="20A847C5" w14:textId="4BD58C8C" w:rsidR="00DC2EFF" w:rsidRPr="00946105" w:rsidRDefault="00DC2EFF" w:rsidP="00946105">
                            <w:pPr>
                              <w:spacing w:after="0"/>
                              <w:rPr>
                                <w:rFonts w:ascii="Twinkl Cursive Unlooped" w:hAnsi="Twinkl Cursive Unlooped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inkl Cursive Unlooped" w:hAnsi="Twinkl Cursive Unlooped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-Guest speakers and visits </w:t>
                            </w:r>
                          </w:p>
                          <w:p w14:paraId="10FCB75C" w14:textId="77777777" w:rsidR="00946105" w:rsidRDefault="00946105" w:rsidP="00946105">
                            <w:pPr>
                              <w:spacing w:after="0"/>
                              <w:rPr>
                                <w:rFonts w:ascii="Twinkl Cursive Unlooped" w:hAnsi="Twinkl Cursive Unlooped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46105">
                              <w:rPr>
                                <w:rFonts w:ascii="Twinkl Cursive Unlooped" w:hAnsi="Twinkl Cursive Unlooped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- Purposeful links to our distinct locality and the wider world. </w:t>
                            </w:r>
                          </w:p>
                          <w:p w14:paraId="20C00DEC" w14:textId="02E1103D" w:rsidR="00DC2EFF" w:rsidRPr="00946105" w:rsidRDefault="00DC2EFF" w:rsidP="00946105">
                            <w:pPr>
                              <w:spacing w:after="0"/>
                              <w:rPr>
                                <w:rFonts w:ascii="Twinkl Cursive Unlooped" w:hAnsi="Twinkl Cursive Unlooped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inkl Cursive Unlooped" w:hAnsi="Twinkl Cursive Unlooped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-Links with charities </w:t>
                            </w:r>
                          </w:p>
                          <w:p w14:paraId="339504FA" w14:textId="77777777" w:rsidR="00CB7A5E" w:rsidRDefault="00CB7A5E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704D8696" w14:textId="77777777" w:rsidR="00CB7A5E" w:rsidRDefault="00CB7A5E">
                            <w:pPr>
                              <w:spacing w:before="240" w:after="0" w:line="275" w:lineRule="auto"/>
                              <w:textDirection w:val="btLr"/>
                            </w:pPr>
                          </w:p>
                          <w:p w14:paraId="69312133" w14:textId="77777777" w:rsidR="00CB7A5E" w:rsidRDefault="00CB7A5E">
                            <w:pPr>
                              <w:spacing w:after="0" w:line="258" w:lineRule="auto"/>
                              <w:textDirection w:val="btLr"/>
                            </w:pPr>
                          </w:p>
                          <w:p w14:paraId="1CD39359" w14:textId="77777777" w:rsidR="00CB7A5E" w:rsidRDefault="00CB7A5E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7ADBBE" id="Rectangle: Rounded Corners 26" o:spid="_x0000_s1026" style="position:absolute;margin-left:530.4pt;margin-top:-29.4pt;width:207.95pt;height:507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" fillcolor="#0070c0" strokecolor="black [3200]" strokeweight="1pt">
                <v:stroke startarrowwidth="narrow" startarrowlength="short" endarrowwidth="narrow" endarrowlength="short" joinstyle="miter"/>
                <v:textbox inset="2.53958mm,1.2694mm,2.53958mm,1.2694mm">
                  <w:txbxContent>
                    <w:p w14:paraId="6495EFB3" w14:textId="77777777" w:rsidR="00946105" w:rsidRPr="00946105" w:rsidRDefault="00946105" w:rsidP="00946105">
                      <w:pPr>
                        <w:jc w:val="center"/>
                        <w:rPr>
                          <w:rFonts w:ascii="Twinkl Cursive Unlooped" w:hAnsi="Twinkl Cursive Unlooped"/>
                          <w:b/>
                          <w:color w:val="FFFFFF" w:themeColor="background1"/>
                          <w:sz w:val="30"/>
                          <w:szCs w:val="30"/>
                        </w:rPr>
                      </w:pPr>
                      <w:r w:rsidRPr="00946105">
                        <w:rPr>
                          <w:rFonts w:ascii="Twinkl Cursive Unlooped" w:hAnsi="Twinkl Cursive Unlooped"/>
                          <w:b/>
                          <w:color w:val="FFFFFF" w:themeColor="background1"/>
                          <w:sz w:val="30"/>
                          <w:szCs w:val="30"/>
                        </w:rPr>
                        <w:t>IMPLEMENTATION</w:t>
                      </w:r>
                    </w:p>
                    <w:p w14:paraId="5A67A101" w14:textId="77777777" w:rsidR="00946105" w:rsidRPr="00946105" w:rsidRDefault="00946105" w:rsidP="00946105">
                      <w:pPr>
                        <w:spacing w:after="0"/>
                        <w:rPr>
                          <w:rFonts w:ascii="Twinkl Cursive Unlooped" w:hAnsi="Twinkl Cursive Unlooped"/>
                          <w:color w:val="FFFFFF" w:themeColor="background1"/>
                          <w:sz w:val="24"/>
                          <w:szCs w:val="24"/>
                        </w:rPr>
                      </w:pPr>
                      <w:r w:rsidRPr="00946105">
                        <w:rPr>
                          <w:rFonts w:ascii="Twinkl Cursive Unlooped" w:hAnsi="Twinkl Cursive Unlooped"/>
                          <w:color w:val="FFFFFF" w:themeColor="background1"/>
                          <w:sz w:val="24"/>
                          <w:szCs w:val="24"/>
                        </w:rPr>
                        <w:t>- Catholic social teaching and ‘big’ questions.</w:t>
                      </w:r>
                    </w:p>
                    <w:p w14:paraId="54989B9F" w14:textId="50AF470D" w:rsidR="00946105" w:rsidRDefault="00946105" w:rsidP="00946105">
                      <w:pPr>
                        <w:spacing w:after="0"/>
                        <w:rPr>
                          <w:rFonts w:ascii="Twinkl Cursive Unlooped" w:hAnsi="Twinkl Cursive Unlooped"/>
                          <w:color w:val="FFFFFF" w:themeColor="background1"/>
                          <w:sz w:val="24"/>
                          <w:szCs w:val="24"/>
                        </w:rPr>
                      </w:pPr>
                      <w:r w:rsidRPr="00946105">
                        <w:rPr>
                          <w:rFonts w:ascii="Twinkl Cursive Unlooped" w:hAnsi="Twinkl Cursive Unlooped"/>
                          <w:color w:val="FFFFFF" w:themeColor="background1"/>
                          <w:sz w:val="24"/>
                          <w:szCs w:val="24"/>
                        </w:rPr>
                        <w:t xml:space="preserve">- </w:t>
                      </w:r>
                      <w:r w:rsidR="00DC2EFF">
                        <w:rPr>
                          <w:rFonts w:ascii="Twinkl Cursive Unlooped" w:hAnsi="Twinkl Cursive Unlooped"/>
                          <w:color w:val="FFFFFF" w:themeColor="background1"/>
                          <w:sz w:val="24"/>
                          <w:szCs w:val="24"/>
                        </w:rPr>
                        <w:t xml:space="preserve">Teaching about our common home through </w:t>
                      </w:r>
                      <w:r w:rsidRPr="00946105">
                        <w:rPr>
                          <w:rFonts w:ascii="Twinkl Cursive Unlooped" w:hAnsi="Twinkl Cursive Unlooped"/>
                          <w:color w:val="FFFFFF" w:themeColor="background1"/>
                          <w:sz w:val="24"/>
                          <w:szCs w:val="24"/>
                        </w:rPr>
                        <w:t>Laudato Si</w:t>
                      </w:r>
                    </w:p>
                    <w:p w14:paraId="5C8958D6" w14:textId="02301C21" w:rsidR="00DC2EFF" w:rsidRPr="00946105" w:rsidRDefault="00DC2EFF" w:rsidP="00946105">
                      <w:pPr>
                        <w:spacing w:after="0"/>
                        <w:rPr>
                          <w:rFonts w:ascii="Twinkl Cursive Unlooped" w:hAnsi="Twinkl Cursive Unlooped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winkl Cursive Unlooped" w:hAnsi="Twinkl Cursive Unlooped"/>
                          <w:color w:val="FFFFFF" w:themeColor="background1"/>
                          <w:sz w:val="24"/>
                          <w:szCs w:val="24"/>
                        </w:rPr>
                        <w:t xml:space="preserve">-Ten percent of curriculum time is dedicated to RE </w:t>
                      </w:r>
                    </w:p>
                    <w:p w14:paraId="7D97110D" w14:textId="29938939" w:rsidR="00946105" w:rsidRDefault="00946105" w:rsidP="00946105">
                      <w:pPr>
                        <w:spacing w:after="0"/>
                        <w:rPr>
                          <w:rFonts w:ascii="Twinkl Cursive Unlooped" w:hAnsi="Twinkl Cursive Unlooped"/>
                          <w:color w:val="FFFFFF" w:themeColor="background1"/>
                          <w:sz w:val="24"/>
                          <w:szCs w:val="24"/>
                        </w:rPr>
                      </w:pPr>
                      <w:r w:rsidRPr="00946105">
                        <w:rPr>
                          <w:rFonts w:ascii="Twinkl Cursive Unlooped" w:hAnsi="Twinkl Cursive Unlooped"/>
                          <w:color w:val="FFFFFF" w:themeColor="background1"/>
                          <w:sz w:val="24"/>
                          <w:szCs w:val="24"/>
                        </w:rPr>
                        <w:t xml:space="preserve">- </w:t>
                      </w:r>
                      <w:r w:rsidR="00E318D3">
                        <w:rPr>
                          <w:rFonts w:ascii="Twinkl Cursive Unlooped" w:hAnsi="Twinkl Cursive Unlooped"/>
                          <w:color w:val="FFFFFF" w:themeColor="background1"/>
                          <w:sz w:val="24"/>
                          <w:szCs w:val="24"/>
                        </w:rPr>
                        <w:t xml:space="preserve">Come and See Program </w:t>
                      </w:r>
                      <w:r w:rsidR="00DC2EFF">
                        <w:rPr>
                          <w:rFonts w:ascii="Twinkl Cursive Unlooped" w:hAnsi="Twinkl Cursive Unlooped"/>
                          <w:color w:val="FFFFFF" w:themeColor="background1"/>
                          <w:sz w:val="24"/>
                          <w:szCs w:val="24"/>
                        </w:rPr>
                        <w:t>– fully aligned to the R</w:t>
                      </w:r>
                      <w:r w:rsidR="001A0540">
                        <w:rPr>
                          <w:rFonts w:ascii="Twinkl Cursive Unlooped" w:hAnsi="Twinkl Cursive Unlooped"/>
                          <w:color w:val="FFFFFF" w:themeColor="background1"/>
                          <w:sz w:val="24"/>
                          <w:szCs w:val="24"/>
                        </w:rPr>
                        <w:t>eligious Education Directory</w:t>
                      </w:r>
                    </w:p>
                    <w:p w14:paraId="0BF4F801" w14:textId="76351F35" w:rsidR="00DC2EFF" w:rsidRDefault="00DC2EFF" w:rsidP="00946105">
                      <w:pPr>
                        <w:spacing w:after="0"/>
                        <w:rPr>
                          <w:rFonts w:ascii="Twinkl Cursive Unlooped" w:hAnsi="Twinkl Cursive Unlooped"/>
                          <w:color w:val="FFFFFF" w:themeColor="background1"/>
                          <w:sz w:val="24"/>
                          <w:szCs w:val="24"/>
                        </w:rPr>
                      </w:pPr>
                      <w:r w:rsidRPr="00DC2EFF">
                        <w:rPr>
                          <w:rFonts w:ascii="Twinkl Cursive Unlooped" w:hAnsi="Twinkl Cursive Unlooped"/>
                          <w:color w:val="FFFFFF" w:themeColor="background1"/>
                          <w:sz w:val="24"/>
                          <w:szCs w:val="24"/>
                        </w:rPr>
                        <w:t>-Teaching based around the L</w:t>
                      </w:r>
                      <w:r>
                        <w:rPr>
                          <w:rFonts w:ascii="Twinkl Cursive Unlooped" w:hAnsi="Twinkl Cursive Unlooped"/>
                          <w:color w:val="FFFFFF" w:themeColor="background1"/>
                          <w:sz w:val="24"/>
                          <w:szCs w:val="24"/>
                        </w:rPr>
                        <w:t>iturgical year</w:t>
                      </w:r>
                      <w:r w:rsidR="001A0540">
                        <w:rPr>
                          <w:rFonts w:ascii="Twinkl Cursive Unlooped" w:hAnsi="Twinkl Cursive Unlooped"/>
                          <w:color w:val="FFFFFF" w:themeColor="background1"/>
                          <w:sz w:val="24"/>
                          <w:szCs w:val="24"/>
                        </w:rPr>
                        <w:t xml:space="preserve">, </w:t>
                      </w:r>
                      <w:proofErr w:type="gramStart"/>
                      <w:r w:rsidR="001A0540">
                        <w:rPr>
                          <w:rFonts w:ascii="Twinkl Cursive Unlooped" w:hAnsi="Twinkl Cursive Unlooped"/>
                          <w:color w:val="FFFFFF" w:themeColor="background1"/>
                          <w:sz w:val="24"/>
                          <w:szCs w:val="24"/>
                        </w:rPr>
                        <w:t>scripture</w:t>
                      </w:r>
                      <w:proofErr w:type="gramEnd"/>
                      <w:r w:rsidR="001A0540">
                        <w:rPr>
                          <w:rFonts w:ascii="Twinkl Cursive Unlooped" w:hAnsi="Twinkl Cursive Unlooped"/>
                          <w:color w:val="FFFFFF" w:themeColor="background1"/>
                          <w:sz w:val="24"/>
                          <w:szCs w:val="24"/>
                        </w:rPr>
                        <w:t xml:space="preserve"> and tradition</w:t>
                      </w:r>
                    </w:p>
                    <w:p w14:paraId="327408A8" w14:textId="2B7613E7" w:rsidR="001A0540" w:rsidRDefault="001A0540" w:rsidP="00946105">
                      <w:pPr>
                        <w:spacing w:after="0"/>
                        <w:rPr>
                          <w:rFonts w:ascii="Twinkl Cursive Unlooped" w:hAnsi="Twinkl Cursive Unlooped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winkl Cursive Unlooped" w:hAnsi="Twinkl Cursive Unlooped"/>
                          <w:color w:val="FFFFFF" w:themeColor="background1"/>
                          <w:sz w:val="24"/>
                          <w:szCs w:val="24"/>
                        </w:rPr>
                        <w:t xml:space="preserve">-Teaching of the Sacraments </w:t>
                      </w:r>
                    </w:p>
                    <w:p w14:paraId="09B7FE96" w14:textId="4A075D28" w:rsidR="00DC2EFF" w:rsidRDefault="001A0540" w:rsidP="00946105">
                      <w:pPr>
                        <w:spacing w:after="0"/>
                        <w:rPr>
                          <w:rFonts w:ascii="Twinkl Cursive Unlooped" w:hAnsi="Twinkl Cursive Unlooped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winkl Cursive Unlooped" w:hAnsi="Twinkl Cursive Unlooped"/>
                          <w:color w:val="FFFFFF" w:themeColor="background1"/>
                          <w:sz w:val="24"/>
                          <w:szCs w:val="24"/>
                        </w:rPr>
                        <w:t>-</w:t>
                      </w:r>
                      <w:r w:rsidR="00DC2EFF">
                        <w:rPr>
                          <w:rFonts w:ascii="Twinkl Cursive Unlooped" w:hAnsi="Twinkl Cursive Unlooped"/>
                          <w:color w:val="FFFFFF" w:themeColor="background1"/>
                          <w:sz w:val="24"/>
                          <w:szCs w:val="24"/>
                        </w:rPr>
                        <w:t xml:space="preserve">Discrete RE lessons but </w:t>
                      </w:r>
                      <w:r>
                        <w:rPr>
                          <w:rFonts w:ascii="Twinkl Cursive Unlooped" w:hAnsi="Twinkl Cursive Unlooped"/>
                          <w:color w:val="FFFFFF" w:themeColor="background1"/>
                          <w:sz w:val="24"/>
                          <w:szCs w:val="24"/>
                        </w:rPr>
                        <w:t>RE also</w:t>
                      </w:r>
                      <w:r w:rsidR="00DC2EFF">
                        <w:rPr>
                          <w:rFonts w:ascii="Twinkl Cursive Unlooped" w:hAnsi="Twinkl Cursive Unlooped"/>
                          <w:color w:val="FFFFFF" w:themeColor="background1"/>
                          <w:sz w:val="24"/>
                          <w:szCs w:val="24"/>
                        </w:rPr>
                        <w:t xml:space="preserve"> plays a central role in all areas of school life </w:t>
                      </w:r>
                    </w:p>
                    <w:p w14:paraId="2F3AAD19" w14:textId="7EEADDE9" w:rsidR="00DC2EFF" w:rsidRPr="00DC2EFF" w:rsidRDefault="00DC2EFF" w:rsidP="00946105">
                      <w:pPr>
                        <w:spacing w:after="0"/>
                        <w:rPr>
                          <w:rFonts w:ascii="Twinkl Cursive Unlooped" w:hAnsi="Twinkl Cursive Unlooped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winkl Cursive Unlooped" w:hAnsi="Twinkl Cursive Unlooped"/>
                          <w:color w:val="FFFFFF" w:themeColor="background1"/>
                          <w:sz w:val="24"/>
                          <w:szCs w:val="24"/>
                        </w:rPr>
                        <w:t>-</w:t>
                      </w:r>
                      <w:r w:rsidR="001A0540">
                        <w:rPr>
                          <w:rFonts w:ascii="Twinkl Cursive Unlooped" w:hAnsi="Twinkl Cursive Unlooped"/>
                          <w:color w:val="FFFFFF" w:themeColor="background1"/>
                          <w:sz w:val="24"/>
                          <w:szCs w:val="24"/>
                        </w:rPr>
                        <w:t>Use of a v</w:t>
                      </w:r>
                      <w:r>
                        <w:rPr>
                          <w:rFonts w:ascii="Twinkl Cursive Unlooped" w:hAnsi="Twinkl Cursive Unlooped"/>
                          <w:color w:val="FFFFFF" w:themeColor="background1"/>
                          <w:sz w:val="24"/>
                          <w:szCs w:val="24"/>
                        </w:rPr>
                        <w:t xml:space="preserve">ariety of sources: religious stories, scripture, artwork, songs, music, dance, </w:t>
                      </w:r>
                      <w:proofErr w:type="gramStart"/>
                      <w:r>
                        <w:rPr>
                          <w:rFonts w:ascii="Twinkl Cursive Unlooped" w:hAnsi="Twinkl Cursive Unlooped"/>
                          <w:color w:val="FFFFFF" w:themeColor="background1"/>
                          <w:sz w:val="24"/>
                          <w:szCs w:val="24"/>
                        </w:rPr>
                        <w:t>signs</w:t>
                      </w:r>
                      <w:proofErr w:type="gramEnd"/>
                      <w:r>
                        <w:rPr>
                          <w:rFonts w:ascii="Twinkl Cursive Unlooped" w:hAnsi="Twinkl Cursive Unlooped"/>
                          <w:color w:val="FFFFFF" w:themeColor="background1"/>
                          <w:sz w:val="24"/>
                          <w:szCs w:val="24"/>
                        </w:rPr>
                        <w:t xml:space="preserve"> and symbols </w:t>
                      </w:r>
                    </w:p>
                    <w:p w14:paraId="4E597942" w14:textId="5E8C9045" w:rsidR="00E318D3" w:rsidRPr="00DC2EFF" w:rsidRDefault="00E318D3" w:rsidP="00946105">
                      <w:pPr>
                        <w:spacing w:after="0"/>
                        <w:rPr>
                          <w:rFonts w:ascii="Twinkl Cursive Unlooped" w:hAnsi="Twinkl Cursive Unlooped"/>
                          <w:color w:val="FFFFFF" w:themeColor="background1"/>
                          <w:sz w:val="24"/>
                          <w:szCs w:val="24"/>
                        </w:rPr>
                      </w:pPr>
                      <w:r w:rsidRPr="00DC2EFF">
                        <w:rPr>
                          <w:rFonts w:ascii="Twinkl Cursive Unlooped" w:hAnsi="Twinkl Cursive Unlooped"/>
                          <w:color w:val="FFFFFF" w:themeColor="background1"/>
                          <w:sz w:val="24"/>
                          <w:szCs w:val="24"/>
                        </w:rPr>
                        <w:t>- Ten/Ten program for RSHE</w:t>
                      </w:r>
                    </w:p>
                    <w:p w14:paraId="06B050FB" w14:textId="0BE77886" w:rsidR="00946105" w:rsidRPr="00946105" w:rsidRDefault="00946105" w:rsidP="00946105">
                      <w:pPr>
                        <w:spacing w:after="0"/>
                        <w:rPr>
                          <w:rFonts w:ascii="Twinkl Cursive Unlooped" w:hAnsi="Twinkl Cursive Unlooped"/>
                          <w:color w:val="FFFFFF" w:themeColor="background1"/>
                          <w:sz w:val="24"/>
                          <w:szCs w:val="24"/>
                        </w:rPr>
                      </w:pPr>
                      <w:r w:rsidRPr="00946105">
                        <w:rPr>
                          <w:rFonts w:ascii="Twinkl Cursive Unlooped" w:hAnsi="Twinkl Cursive Unlooped"/>
                          <w:color w:val="FFFFFF" w:themeColor="background1"/>
                          <w:sz w:val="24"/>
                          <w:szCs w:val="24"/>
                        </w:rPr>
                        <w:t>- Positive partnerships</w:t>
                      </w:r>
                      <w:r w:rsidR="001A0540">
                        <w:rPr>
                          <w:rFonts w:ascii="Twinkl Cursive Unlooped" w:hAnsi="Twinkl Cursive Unlooped"/>
                          <w:color w:val="FFFFFF" w:themeColor="background1"/>
                          <w:sz w:val="24"/>
                          <w:szCs w:val="24"/>
                        </w:rPr>
                        <w:t xml:space="preserve"> with parents</w:t>
                      </w:r>
                    </w:p>
                    <w:p w14:paraId="351F689A" w14:textId="77777777" w:rsidR="00946105" w:rsidRDefault="00946105" w:rsidP="00946105">
                      <w:pPr>
                        <w:spacing w:after="0"/>
                        <w:rPr>
                          <w:rFonts w:ascii="Twinkl Cursive Unlooped" w:hAnsi="Twinkl Cursive Unlooped"/>
                          <w:color w:val="FFFFFF" w:themeColor="background1"/>
                          <w:sz w:val="24"/>
                          <w:szCs w:val="24"/>
                        </w:rPr>
                      </w:pPr>
                      <w:r w:rsidRPr="00946105">
                        <w:rPr>
                          <w:rFonts w:ascii="Twinkl Cursive Unlooped" w:hAnsi="Twinkl Cursive Unlooped"/>
                          <w:color w:val="FFFFFF" w:themeColor="background1"/>
                          <w:sz w:val="24"/>
                          <w:szCs w:val="24"/>
                        </w:rPr>
                        <w:t>- Strong parish and community links</w:t>
                      </w:r>
                    </w:p>
                    <w:p w14:paraId="20A847C5" w14:textId="4BD58C8C" w:rsidR="00DC2EFF" w:rsidRPr="00946105" w:rsidRDefault="00DC2EFF" w:rsidP="00946105">
                      <w:pPr>
                        <w:spacing w:after="0"/>
                        <w:rPr>
                          <w:rFonts w:ascii="Twinkl Cursive Unlooped" w:hAnsi="Twinkl Cursive Unlooped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winkl Cursive Unlooped" w:hAnsi="Twinkl Cursive Unlooped"/>
                          <w:color w:val="FFFFFF" w:themeColor="background1"/>
                          <w:sz w:val="24"/>
                          <w:szCs w:val="24"/>
                        </w:rPr>
                        <w:t xml:space="preserve">-Guest speakers and visits </w:t>
                      </w:r>
                    </w:p>
                    <w:p w14:paraId="10FCB75C" w14:textId="77777777" w:rsidR="00946105" w:rsidRDefault="00946105" w:rsidP="00946105">
                      <w:pPr>
                        <w:spacing w:after="0"/>
                        <w:rPr>
                          <w:rFonts w:ascii="Twinkl Cursive Unlooped" w:hAnsi="Twinkl Cursive Unlooped"/>
                          <w:color w:val="FFFFFF" w:themeColor="background1"/>
                          <w:sz w:val="24"/>
                          <w:szCs w:val="24"/>
                        </w:rPr>
                      </w:pPr>
                      <w:r w:rsidRPr="00946105">
                        <w:rPr>
                          <w:rFonts w:ascii="Twinkl Cursive Unlooped" w:hAnsi="Twinkl Cursive Unlooped"/>
                          <w:color w:val="FFFFFF" w:themeColor="background1"/>
                          <w:sz w:val="24"/>
                          <w:szCs w:val="24"/>
                        </w:rPr>
                        <w:t xml:space="preserve">- Purposeful links to our distinct locality and the wider world. </w:t>
                      </w:r>
                    </w:p>
                    <w:p w14:paraId="20C00DEC" w14:textId="02E1103D" w:rsidR="00DC2EFF" w:rsidRPr="00946105" w:rsidRDefault="00DC2EFF" w:rsidP="00946105">
                      <w:pPr>
                        <w:spacing w:after="0"/>
                        <w:rPr>
                          <w:rFonts w:ascii="Twinkl Cursive Unlooped" w:hAnsi="Twinkl Cursive Unlooped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winkl Cursive Unlooped" w:hAnsi="Twinkl Cursive Unlooped"/>
                          <w:color w:val="FFFFFF" w:themeColor="background1"/>
                          <w:sz w:val="24"/>
                          <w:szCs w:val="24"/>
                        </w:rPr>
                        <w:t xml:space="preserve">-Links with charities </w:t>
                      </w:r>
                    </w:p>
                    <w:p w14:paraId="339504FA" w14:textId="77777777" w:rsidR="00CB7A5E" w:rsidRDefault="00CB7A5E">
                      <w:pPr>
                        <w:spacing w:line="258" w:lineRule="auto"/>
                        <w:textDirection w:val="btLr"/>
                      </w:pPr>
                    </w:p>
                    <w:p w14:paraId="704D8696" w14:textId="77777777" w:rsidR="00CB7A5E" w:rsidRDefault="00CB7A5E">
                      <w:pPr>
                        <w:spacing w:before="240" w:after="0" w:line="275" w:lineRule="auto"/>
                        <w:textDirection w:val="btLr"/>
                      </w:pPr>
                    </w:p>
                    <w:p w14:paraId="69312133" w14:textId="77777777" w:rsidR="00CB7A5E" w:rsidRDefault="00CB7A5E">
                      <w:pPr>
                        <w:spacing w:after="0" w:line="258" w:lineRule="auto"/>
                        <w:textDirection w:val="btLr"/>
                      </w:pPr>
                    </w:p>
                    <w:p w14:paraId="1CD39359" w14:textId="77777777" w:rsidR="00CB7A5E" w:rsidRDefault="00CB7A5E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  <w:r w:rsidR="00E318D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2FCBAA27" wp14:editId="71A3FC35">
                <wp:simplePos x="0" y="0"/>
                <wp:positionH relativeFrom="column">
                  <wp:posOffset>-480060</wp:posOffset>
                </wp:positionH>
                <wp:positionV relativeFrom="paragraph">
                  <wp:posOffset>-411480</wp:posOffset>
                </wp:positionV>
                <wp:extent cx="2764155" cy="6583680"/>
                <wp:effectExtent l="0" t="0" r="17145" b="26670"/>
                <wp:wrapNone/>
                <wp:docPr id="25" name="Rectangle: Rounded Corner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4155" cy="65836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70C0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2D66A3D" w14:textId="77777777" w:rsidR="00CB7A5E" w:rsidRDefault="00CB7A5E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1DF42551" w14:textId="77777777" w:rsidR="00946105" w:rsidRPr="00946105" w:rsidRDefault="00946105" w:rsidP="00946105">
                            <w:pPr>
                              <w:jc w:val="center"/>
                              <w:rPr>
                                <w:rFonts w:ascii="Twinkl Cursive Unlooped" w:hAnsi="Twinkl Cursive Unlooped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946105">
                              <w:rPr>
                                <w:rFonts w:ascii="Twinkl Cursive Unlooped" w:hAnsi="Twinkl Cursive Unlooped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INTENT</w:t>
                            </w:r>
                          </w:p>
                          <w:p w14:paraId="3A485CCF" w14:textId="77777777" w:rsidR="00946105" w:rsidRPr="00946105" w:rsidRDefault="00946105" w:rsidP="00946105">
                            <w:pPr>
                              <w:spacing w:after="0"/>
                              <w:rPr>
                                <w:rFonts w:ascii="Twinkl Cursive Unlooped" w:hAnsi="Twinkl Cursive Unlooped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46105">
                              <w:rPr>
                                <w:rFonts w:ascii="Twinkl Cursive Unlooped" w:hAnsi="Twinkl Cursive Unlooped"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- </w:t>
                            </w:r>
                            <w:r w:rsidRPr="00946105">
                              <w:rPr>
                                <w:rFonts w:ascii="Twinkl Cursive Unlooped" w:hAnsi="Twinkl Cursive Unlooped"/>
                                <w:color w:val="FFFFFF" w:themeColor="background1"/>
                                <w:sz w:val="24"/>
                                <w:szCs w:val="24"/>
                              </w:rPr>
                              <w:t>Put Christ at the centre</w:t>
                            </w:r>
                          </w:p>
                          <w:p w14:paraId="051D3683" w14:textId="77777777" w:rsidR="00946105" w:rsidRPr="00946105" w:rsidRDefault="00946105" w:rsidP="00946105">
                            <w:pPr>
                              <w:spacing w:after="0"/>
                              <w:rPr>
                                <w:rFonts w:ascii="Twinkl Cursive Unlooped" w:hAnsi="Twinkl Cursive Unlooped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46105">
                              <w:rPr>
                                <w:rFonts w:ascii="Twinkl Cursive Unlooped" w:hAnsi="Twinkl Cursive Unlooped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- Develop ambassadors of social change who fulfil their human potential.   </w:t>
                            </w:r>
                          </w:p>
                          <w:p w14:paraId="4CC0F3BD" w14:textId="77777777" w:rsidR="00946105" w:rsidRPr="00946105" w:rsidRDefault="00946105" w:rsidP="00946105">
                            <w:pPr>
                              <w:spacing w:after="0"/>
                              <w:rPr>
                                <w:rFonts w:ascii="Twinkl Cursive Unlooped" w:hAnsi="Twinkl Cursive Unlooped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46105">
                              <w:rPr>
                                <w:rFonts w:ascii="Twinkl Cursive Unlooped" w:hAnsi="Twinkl Cursive Unlooped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-Promote inclusion, </w:t>
                            </w:r>
                            <w:proofErr w:type="gramStart"/>
                            <w:r w:rsidRPr="00946105">
                              <w:rPr>
                                <w:rFonts w:ascii="Twinkl Cursive Unlooped" w:hAnsi="Twinkl Cursive Unlooped"/>
                                <w:color w:val="FFFFFF" w:themeColor="background1"/>
                                <w:sz w:val="24"/>
                                <w:szCs w:val="24"/>
                              </w:rPr>
                              <w:t>equity</w:t>
                            </w:r>
                            <w:proofErr w:type="gramEnd"/>
                            <w:r w:rsidRPr="00946105">
                              <w:rPr>
                                <w:rFonts w:ascii="Twinkl Cursive Unlooped" w:hAnsi="Twinkl Cursive Unlooped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and diversity, built around positive relationships.</w:t>
                            </w:r>
                          </w:p>
                          <w:p w14:paraId="288DE823" w14:textId="5D959DB5" w:rsidR="00E318D3" w:rsidRDefault="00F44E54" w:rsidP="00946105">
                            <w:pPr>
                              <w:spacing w:after="0"/>
                              <w:rPr>
                                <w:rFonts w:ascii="Twinkl Cursive Unlooped" w:hAnsi="Twinkl Cursive Unlooped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inkl Cursive Unlooped" w:hAnsi="Twinkl Cursive Unlooped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-Respect and promote each child’s innate capacity for wonder, awe, </w:t>
                            </w:r>
                            <w:proofErr w:type="gramStart"/>
                            <w:r>
                              <w:rPr>
                                <w:rFonts w:ascii="Twinkl Cursive Unlooped" w:hAnsi="Twinkl Cursive Unlooped"/>
                                <w:color w:val="FFFFFF" w:themeColor="background1"/>
                                <w:sz w:val="24"/>
                                <w:szCs w:val="24"/>
                              </w:rPr>
                              <w:t>reference</w:t>
                            </w:r>
                            <w:proofErr w:type="gramEnd"/>
                            <w:r>
                              <w:rPr>
                                <w:rFonts w:ascii="Twinkl Cursive Unlooped" w:hAnsi="Twinkl Cursive Unlooped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and spirituality. </w:t>
                            </w:r>
                          </w:p>
                          <w:p w14:paraId="7B1A0637" w14:textId="7E7AD750" w:rsidR="00F44E54" w:rsidRDefault="00F44E54" w:rsidP="00946105">
                            <w:pPr>
                              <w:spacing w:after="0"/>
                              <w:rPr>
                                <w:rFonts w:ascii="Twinkl Cursive Unlooped" w:hAnsi="Twinkl Cursive Unlooped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inkl Cursive Unlooped" w:hAnsi="Twinkl Cursive Unlooped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-To lead our children to not </w:t>
                            </w:r>
                            <w:r w:rsidR="001A0540">
                              <w:rPr>
                                <w:rFonts w:ascii="Twinkl Cursive Unlooped" w:hAnsi="Twinkl Cursive Unlooped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want to </w:t>
                            </w:r>
                            <w:r>
                              <w:rPr>
                                <w:rFonts w:ascii="Twinkl Cursive Unlooped" w:hAnsi="Twinkl Cursive Unlooped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have more but </w:t>
                            </w:r>
                            <w:r w:rsidR="001A0540">
                              <w:rPr>
                                <w:rFonts w:ascii="Twinkl Cursive Unlooped" w:hAnsi="Twinkl Cursive Unlooped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to </w:t>
                            </w:r>
                            <w:r>
                              <w:rPr>
                                <w:rFonts w:ascii="Twinkl Cursive Unlooped" w:hAnsi="Twinkl Cursive Unlooped"/>
                                <w:color w:val="FFFFFF" w:themeColor="background1"/>
                                <w:sz w:val="24"/>
                                <w:szCs w:val="24"/>
                              </w:rPr>
                              <w:t>be more</w:t>
                            </w:r>
                          </w:p>
                          <w:p w14:paraId="6740DD0A" w14:textId="10DF2118" w:rsidR="00F44E54" w:rsidRDefault="00F44E54" w:rsidP="00946105">
                            <w:pPr>
                              <w:spacing w:after="0"/>
                              <w:rPr>
                                <w:rFonts w:ascii="Twinkl Cursive Unlooped" w:hAnsi="Twinkl Cursive Unlooped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inkl Cursive Unlooped" w:hAnsi="Twinkl Cursive Unlooped"/>
                                <w:color w:val="FFFFFF" w:themeColor="background1"/>
                                <w:sz w:val="24"/>
                                <w:szCs w:val="24"/>
                              </w:rPr>
                              <w:t>-To learn about God’s love and Christian responsibilities.</w:t>
                            </w:r>
                          </w:p>
                          <w:p w14:paraId="781A4F33" w14:textId="7AEC1080" w:rsidR="00F44E54" w:rsidRDefault="00F44E54" w:rsidP="00946105">
                            <w:pPr>
                              <w:spacing w:after="0"/>
                              <w:rPr>
                                <w:rFonts w:ascii="Twinkl Cursive Unlooped" w:hAnsi="Twinkl Cursive Unlooped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inkl Cursive Unlooped" w:hAnsi="Twinkl Cursive Unlooped"/>
                                <w:color w:val="FFFFFF" w:themeColor="background1"/>
                                <w:sz w:val="24"/>
                                <w:szCs w:val="24"/>
                              </w:rPr>
                              <w:t>-To provide experiences of Church, catholic and Christian traditions.</w:t>
                            </w:r>
                          </w:p>
                          <w:p w14:paraId="5CE25B79" w14:textId="0278FE96" w:rsidR="00F44E54" w:rsidRDefault="00F44E54" w:rsidP="00946105">
                            <w:pPr>
                              <w:spacing w:after="0"/>
                              <w:rPr>
                                <w:rFonts w:ascii="Twinkl Cursive Unlooped" w:hAnsi="Twinkl Cursive Unlooped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inkl Cursive Unlooped" w:hAnsi="Twinkl Cursive Unlooped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-To cultivate respect and understanding of people and traditions from other faith backgrounds. </w:t>
                            </w:r>
                          </w:p>
                          <w:p w14:paraId="768B9E7F" w14:textId="5679005A" w:rsidR="00F44E54" w:rsidRDefault="001A0540" w:rsidP="00946105">
                            <w:pPr>
                              <w:spacing w:after="0"/>
                              <w:rPr>
                                <w:rFonts w:ascii="Twinkl Cursive Unlooped" w:hAnsi="Twinkl Cursive Unlooped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inkl Cursive Unlooped" w:hAnsi="Twinkl Cursive Unlooped"/>
                                <w:color w:val="FFFFFF" w:themeColor="background1"/>
                                <w:sz w:val="24"/>
                                <w:szCs w:val="24"/>
                              </w:rPr>
                              <w:t>-</w:t>
                            </w:r>
                            <w:r w:rsidR="00F44E54">
                              <w:rPr>
                                <w:rFonts w:ascii="Twinkl Cursive Unlooped" w:hAnsi="Twinkl Cursive Unlooped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To learn about their unique place within the home, </w:t>
                            </w:r>
                            <w:proofErr w:type="gramStart"/>
                            <w:r w:rsidR="00F44E54">
                              <w:rPr>
                                <w:rFonts w:ascii="Twinkl Cursive Unlooped" w:hAnsi="Twinkl Cursive Unlooped"/>
                                <w:color w:val="FFFFFF" w:themeColor="background1"/>
                                <w:sz w:val="24"/>
                                <w:szCs w:val="24"/>
                              </w:rPr>
                              <w:t>school</w:t>
                            </w:r>
                            <w:proofErr w:type="gramEnd"/>
                            <w:r w:rsidR="00F44E54">
                              <w:rPr>
                                <w:rFonts w:ascii="Twinkl Cursive Unlooped" w:hAnsi="Twinkl Cursive Unlooped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and parish community. </w:t>
                            </w:r>
                          </w:p>
                          <w:p w14:paraId="1CC81B03" w14:textId="77777777" w:rsidR="00E318D3" w:rsidRPr="00946105" w:rsidRDefault="00E318D3" w:rsidP="00946105">
                            <w:pPr>
                              <w:spacing w:after="0"/>
                              <w:rPr>
                                <w:rFonts w:ascii="Twinkl Cursive Unlooped" w:hAnsi="Twinkl Cursive Unlooped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4B0FC59B" w14:textId="77777777" w:rsidR="00CB7A5E" w:rsidRPr="00946105" w:rsidRDefault="00CB7A5E">
                            <w:pPr>
                              <w:spacing w:before="240" w:after="0" w:line="275" w:lineRule="auto"/>
                              <w:textDirection w:val="btLr"/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14:paraId="371CB0D6" w14:textId="77777777" w:rsidR="00CB7A5E" w:rsidRDefault="00CB7A5E">
                            <w:pPr>
                              <w:spacing w:after="0" w:line="258" w:lineRule="auto"/>
                              <w:textDirection w:val="btLr"/>
                            </w:pPr>
                          </w:p>
                          <w:p w14:paraId="62B8E04D" w14:textId="77777777" w:rsidR="00CB7A5E" w:rsidRDefault="00CB7A5E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CBAA27" id="Rectangle: Rounded Corners 25" o:spid="_x0000_s1027" style="position:absolute;margin-left:-37.8pt;margin-top:-32.4pt;width:217.65pt;height:518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" fillcolor="#0070c0" strokecolor="black [3200]" strokeweight="1pt">
                <v:stroke startarrowwidth="narrow" startarrowlength="short" endarrowwidth="narrow" endarrowlength="short" joinstyle="miter"/>
                <v:textbox inset="2.53958mm,1.2694mm,2.53958mm,1.2694mm">
                  <w:txbxContent>
                    <w:p w14:paraId="02D66A3D" w14:textId="77777777" w:rsidR="00CB7A5E" w:rsidRDefault="00CB7A5E">
                      <w:pPr>
                        <w:spacing w:line="258" w:lineRule="auto"/>
                        <w:textDirection w:val="btLr"/>
                      </w:pPr>
                    </w:p>
                    <w:p w14:paraId="1DF42551" w14:textId="77777777" w:rsidR="00946105" w:rsidRPr="00946105" w:rsidRDefault="00946105" w:rsidP="00946105">
                      <w:pPr>
                        <w:jc w:val="center"/>
                        <w:rPr>
                          <w:rFonts w:ascii="Twinkl Cursive Unlooped" w:hAnsi="Twinkl Cursive Unlooped"/>
                          <w:b/>
                          <w:color w:val="FFFFFF" w:themeColor="background1"/>
                          <w:sz w:val="30"/>
                          <w:szCs w:val="30"/>
                        </w:rPr>
                      </w:pPr>
                      <w:r w:rsidRPr="00946105">
                        <w:rPr>
                          <w:rFonts w:ascii="Twinkl Cursive Unlooped" w:hAnsi="Twinkl Cursive Unlooped"/>
                          <w:b/>
                          <w:color w:val="FFFFFF" w:themeColor="background1"/>
                          <w:sz w:val="30"/>
                          <w:szCs w:val="30"/>
                        </w:rPr>
                        <w:t>INTENT</w:t>
                      </w:r>
                    </w:p>
                    <w:p w14:paraId="3A485CCF" w14:textId="77777777" w:rsidR="00946105" w:rsidRPr="00946105" w:rsidRDefault="00946105" w:rsidP="00946105">
                      <w:pPr>
                        <w:spacing w:after="0"/>
                        <w:rPr>
                          <w:rFonts w:ascii="Twinkl Cursive Unlooped" w:hAnsi="Twinkl Cursive Unlooped"/>
                          <w:color w:val="FFFFFF" w:themeColor="background1"/>
                          <w:sz w:val="24"/>
                          <w:szCs w:val="24"/>
                        </w:rPr>
                      </w:pPr>
                      <w:r w:rsidRPr="00946105">
                        <w:rPr>
                          <w:rFonts w:ascii="Twinkl Cursive Unlooped" w:hAnsi="Twinkl Cursive Unlooped"/>
                          <w:color w:val="FFFFFF" w:themeColor="background1"/>
                          <w:sz w:val="30"/>
                          <w:szCs w:val="30"/>
                        </w:rPr>
                        <w:t xml:space="preserve">- </w:t>
                      </w:r>
                      <w:r w:rsidRPr="00946105">
                        <w:rPr>
                          <w:rFonts w:ascii="Twinkl Cursive Unlooped" w:hAnsi="Twinkl Cursive Unlooped"/>
                          <w:color w:val="FFFFFF" w:themeColor="background1"/>
                          <w:sz w:val="24"/>
                          <w:szCs w:val="24"/>
                        </w:rPr>
                        <w:t>Put Christ at the centre</w:t>
                      </w:r>
                    </w:p>
                    <w:p w14:paraId="051D3683" w14:textId="77777777" w:rsidR="00946105" w:rsidRPr="00946105" w:rsidRDefault="00946105" w:rsidP="00946105">
                      <w:pPr>
                        <w:spacing w:after="0"/>
                        <w:rPr>
                          <w:rFonts w:ascii="Twinkl Cursive Unlooped" w:hAnsi="Twinkl Cursive Unlooped"/>
                          <w:color w:val="FFFFFF" w:themeColor="background1"/>
                          <w:sz w:val="24"/>
                          <w:szCs w:val="24"/>
                        </w:rPr>
                      </w:pPr>
                      <w:r w:rsidRPr="00946105">
                        <w:rPr>
                          <w:rFonts w:ascii="Twinkl Cursive Unlooped" w:hAnsi="Twinkl Cursive Unlooped"/>
                          <w:color w:val="FFFFFF" w:themeColor="background1"/>
                          <w:sz w:val="24"/>
                          <w:szCs w:val="24"/>
                        </w:rPr>
                        <w:t xml:space="preserve">- Develop ambassadors of social change who fulfil their human potential.   </w:t>
                      </w:r>
                    </w:p>
                    <w:p w14:paraId="4CC0F3BD" w14:textId="77777777" w:rsidR="00946105" w:rsidRPr="00946105" w:rsidRDefault="00946105" w:rsidP="00946105">
                      <w:pPr>
                        <w:spacing w:after="0"/>
                        <w:rPr>
                          <w:rFonts w:ascii="Twinkl Cursive Unlooped" w:hAnsi="Twinkl Cursive Unlooped"/>
                          <w:color w:val="FFFFFF" w:themeColor="background1"/>
                          <w:sz w:val="24"/>
                          <w:szCs w:val="24"/>
                        </w:rPr>
                      </w:pPr>
                      <w:r w:rsidRPr="00946105">
                        <w:rPr>
                          <w:rFonts w:ascii="Twinkl Cursive Unlooped" w:hAnsi="Twinkl Cursive Unlooped"/>
                          <w:color w:val="FFFFFF" w:themeColor="background1"/>
                          <w:sz w:val="24"/>
                          <w:szCs w:val="24"/>
                        </w:rPr>
                        <w:t xml:space="preserve">-Promote inclusion, </w:t>
                      </w:r>
                      <w:proofErr w:type="gramStart"/>
                      <w:r w:rsidRPr="00946105">
                        <w:rPr>
                          <w:rFonts w:ascii="Twinkl Cursive Unlooped" w:hAnsi="Twinkl Cursive Unlooped"/>
                          <w:color w:val="FFFFFF" w:themeColor="background1"/>
                          <w:sz w:val="24"/>
                          <w:szCs w:val="24"/>
                        </w:rPr>
                        <w:t>equity</w:t>
                      </w:r>
                      <w:proofErr w:type="gramEnd"/>
                      <w:r w:rsidRPr="00946105">
                        <w:rPr>
                          <w:rFonts w:ascii="Twinkl Cursive Unlooped" w:hAnsi="Twinkl Cursive Unlooped"/>
                          <w:color w:val="FFFFFF" w:themeColor="background1"/>
                          <w:sz w:val="24"/>
                          <w:szCs w:val="24"/>
                        </w:rPr>
                        <w:t xml:space="preserve"> and diversity, built around positive relationships.</w:t>
                      </w:r>
                    </w:p>
                    <w:p w14:paraId="288DE823" w14:textId="5D959DB5" w:rsidR="00E318D3" w:rsidRDefault="00F44E54" w:rsidP="00946105">
                      <w:pPr>
                        <w:spacing w:after="0"/>
                        <w:rPr>
                          <w:rFonts w:ascii="Twinkl Cursive Unlooped" w:hAnsi="Twinkl Cursive Unlooped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winkl Cursive Unlooped" w:hAnsi="Twinkl Cursive Unlooped"/>
                          <w:color w:val="FFFFFF" w:themeColor="background1"/>
                          <w:sz w:val="24"/>
                          <w:szCs w:val="24"/>
                        </w:rPr>
                        <w:t xml:space="preserve">-Respect and promote each child’s innate capacity for wonder, awe, </w:t>
                      </w:r>
                      <w:proofErr w:type="gramStart"/>
                      <w:r>
                        <w:rPr>
                          <w:rFonts w:ascii="Twinkl Cursive Unlooped" w:hAnsi="Twinkl Cursive Unlooped"/>
                          <w:color w:val="FFFFFF" w:themeColor="background1"/>
                          <w:sz w:val="24"/>
                          <w:szCs w:val="24"/>
                        </w:rPr>
                        <w:t>reference</w:t>
                      </w:r>
                      <w:proofErr w:type="gramEnd"/>
                      <w:r>
                        <w:rPr>
                          <w:rFonts w:ascii="Twinkl Cursive Unlooped" w:hAnsi="Twinkl Cursive Unlooped"/>
                          <w:color w:val="FFFFFF" w:themeColor="background1"/>
                          <w:sz w:val="24"/>
                          <w:szCs w:val="24"/>
                        </w:rPr>
                        <w:t xml:space="preserve"> and spirituality. </w:t>
                      </w:r>
                    </w:p>
                    <w:p w14:paraId="7B1A0637" w14:textId="7E7AD750" w:rsidR="00F44E54" w:rsidRDefault="00F44E54" w:rsidP="00946105">
                      <w:pPr>
                        <w:spacing w:after="0"/>
                        <w:rPr>
                          <w:rFonts w:ascii="Twinkl Cursive Unlooped" w:hAnsi="Twinkl Cursive Unlooped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winkl Cursive Unlooped" w:hAnsi="Twinkl Cursive Unlooped"/>
                          <w:color w:val="FFFFFF" w:themeColor="background1"/>
                          <w:sz w:val="24"/>
                          <w:szCs w:val="24"/>
                        </w:rPr>
                        <w:t xml:space="preserve">-To lead our children to not </w:t>
                      </w:r>
                      <w:r w:rsidR="001A0540">
                        <w:rPr>
                          <w:rFonts w:ascii="Twinkl Cursive Unlooped" w:hAnsi="Twinkl Cursive Unlooped"/>
                          <w:color w:val="FFFFFF" w:themeColor="background1"/>
                          <w:sz w:val="24"/>
                          <w:szCs w:val="24"/>
                        </w:rPr>
                        <w:t xml:space="preserve">want to </w:t>
                      </w:r>
                      <w:r>
                        <w:rPr>
                          <w:rFonts w:ascii="Twinkl Cursive Unlooped" w:hAnsi="Twinkl Cursive Unlooped"/>
                          <w:color w:val="FFFFFF" w:themeColor="background1"/>
                          <w:sz w:val="24"/>
                          <w:szCs w:val="24"/>
                        </w:rPr>
                        <w:t xml:space="preserve">have more but </w:t>
                      </w:r>
                      <w:r w:rsidR="001A0540">
                        <w:rPr>
                          <w:rFonts w:ascii="Twinkl Cursive Unlooped" w:hAnsi="Twinkl Cursive Unlooped"/>
                          <w:color w:val="FFFFFF" w:themeColor="background1"/>
                          <w:sz w:val="24"/>
                          <w:szCs w:val="24"/>
                        </w:rPr>
                        <w:t xml:space="preserve">to </w:t>
                      </w:r>
                      <w:r>
                        <w:rPr>
                          <w:rFonts w:ascii="Twinkl Cursive Unlooped" w:hAnsi="Twinkl Cursive Unlooped"/>
                          <w:color w:val="FFFFFF" w:themeColor="background1"/>
                          <w:sz w:val="24"/>
                          <w:szCs w:val="24"/>
                        </w:rPr>
                        <w:t>be more</w:t>
                      </w:r>
                    </w:p>
                    <w:p w14:paraId="6740DD0A" w14:textId="10DF2118" w:rsidR="00F44E54" w:rsidRDefault="00F44E54" w:rsidP="00946105">
                      <w:pPr>
                        <w:spacing w:after="0"/>
                        <w:rPr>
                          <w:rFonts w:ascii="Twinkl Cursive Unlooped" w:hAnsi="Twinkl Cursive Unlooped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winkl Cursive Unlooped" w:hAnsi="Twinkl Cursive Unlooped"/>
                          <w:color w:val="FFFFFF" w:themeColor="background1"/>
                          <w:sz w:val="24"/>
                          <w:szCs w:val="24"/>
                        </w:rPr>
                        <w:t>-To learn about God’s love and Christian responsibilities.</w:t>
                      </w:r>
                    </w:p>
                    <w:p w14:paraId="781A4F33" w14:textId="7AEC1080" w:rsidR="00F44E54" w:rsidRDefault="00F44E54" w:rsidP="00946105">
                      <w:pPr>
                        <w:spacing w:after="0"/>
                        <w:rPr>
                          <w:rFonts w:ascii="Twinkl Cursive Unlooped" w:hAnsi="Twinkl Cursive Unlooped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winkl Cursive Unlooped" w:hAnsi="Twinkl Cursive Unlooped"/>
                          <w:color w:val="FFFFFF" w:themeColor="background1"/>
                          <w:sz w:val="24"/>
                          <w:szCs w:val="24"/>
                        </w:rPr>
                        <w:t>-To provide experiences of Church, catholic and Christian traditions.</w:t>
                      </w:r>
                    </w:p>
                    <w:p w14:paraId="5CE25B79" w14:textId="0278FE96" w:rsidR="00F44E54" w:rsidRDefault="00F44E54" w:rsidP="00946105">
                      <w:pPr>
                        <w:spacing w:after="0"/>
                        <w:rPr>
                          <w:rFonts w:ascii="Twinkl Cursive Unlooped" w:hAnsi="Twinkl Cursive Unlooped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winkl Cursive Unlooped" w:hAnsi="Twinkl Cursive Unlooped"/>
                          <w:color w:val="FFFFFF" w:themeColor="background1"/>
                          <w:sz w:val="24"/>
                          <w:szCs w:val="24"/>
                        </w:rPr>
                        <w:t xml:space="preserve">-To cultivate respect and understanding of people and traditions from other faith backgrounds. </w:t>
                      </w:r>
                    </w:p>
                    <w:p w14:paraId="768B9E7F" w14:textId="5679005A" w:rsidR="00F44E54" w:rsidRDefault="001A0540" w:rsidP="00946105">
                      <w:pPr>
                        <w:spacing w:after="0"/>
                        <w:rPr>
                          <w:rFonts w:ascii="Twinkl Cursive Unlooped" w:hAnsi="Twinkl Cursive Unlooped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winkl Cursive Unlooped" w:hAnsi="Twinkl Cursive Unlooped"/>
                          <w:color w:val="FFFFFF" w:themeColor="background1"/>
                          <w:sz w:val="24"/>
                          <w:szCs w:val="24"/>
                        </w:rPr>
                        <w:t>-</w:t>
                      </w:r>
                      <w:r w:rsidR="00F44E54">
                        <w:rPr>
                          <w:rFonts w:ascii="Twinkl Cursive Unlooped" w:hAnsi="Twinkl Cursive Unlooped"/>
                          <w:color w:val="FFFFFF" w:themeColor="background1"/>
                          <w:sz w:val="24"/>
                          <w:szCs w:val="24"/>
                        </w:rPr>
                        <w:t xml:space="preserve">To learn about their unique place within the home, </w:t>
                      </w:r>
                      <w:proofErr w:type="gramStart"/>
                      <w:r w:rsidR="00F44E54">
                        <w:rPr>
                          <w:rFonts w:ascii="Twinkl Cursive Unlooped" w:hAnsi="Twinkl Cursive Unlooped"/>
                          <w:color w:val="FFFFFF" w:themeColor="background1"/>
                          <w:sz w:val="24"/>
                          <w:szCs w:val="24"/>
                        </w:rPr>
                        <w:t>school</w:t>
                      </w:r>
                      <w:proofErr w:type="gramEnd"/>
                      <w:r w:rsidR="00F44E54">
                        <w:rPr>
                          <w:rFonts w:ascii="Twinkl Cursive Unlooped" w:hAnsi="Twinkl Cursive Unlooped"/>
                          <w:color w:val="FFFFFF" w:themeColor="background1"/>
                          <w:sz w:val="24"/>
                          <w:szCs w:val="24"/>
                        </w:rPr>
                        <w:t xml:space="preserve"> and parish community. </w:t>
                      </w:r>
                    </w:p>
                    <w:p w14:paraId="1CC81B03" w14:textId="77777777" w:rsidR="00E318D3" w:rsidRPr="00946105" w:rsidRDefault="00E318D3" w:rsidP="00946105">
                      <w:pPr>
                        <w:spacing w:after="0"/>
                        <w:rPr>
                          <w:rFonts w:ascii="Twinkl Cursive Unlooped" w:hAnsi="Twinkl Cursive Unlooped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4B0FC59B" w14:textId="77777777" w:rsidR="00CB7A5E" w:rsidRPr="00946105" w:rsidRDefault="00CB7A5E">
                      <w:pPr>
                        <w:spacing w:before="240" w:after="0" w:line="275" w:lineRule="auto"/>
                        <w:textDirection w:val="btLr"/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14:paraId="371CB0D6" w14:textId="77777777" w:rsidR="00CB7A5E" w:rsidRDefault="00CB7A5E">
                      <w:pPr>
                        <w:spacing w:after="0" w:line="258" w:lineRule="auto"/>
                        <w:textDirection w:val="btLr"/>
                      </w:pPr>
                    </w:p>
                    <w:p w14:paraId="62B8E04D" w14:textId="77777777" w:rsidR="00CB7A5E" w:rsidRDefault="00CB7A5E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  <w:r w:rsidR="00E318D3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169EA2F6" wp14:editId="1E69EE5B">
                <wp:simplePos x="0" y="0"/>
                <wp:positionH relativeFrom="margin">
                  <wp:posOffset>2449830</wp:posOffset>
                </wp:positionH>
                <wp:positionV relativeFrom="page">
                  <wp:posOffset>651510</wp:posOffset>
                </wp:positionV>
                <wp:extent cx="4116070" cy="1581150"/>
                <wp:effectExtent l="19050" t="19050" r="17780" b="19050"/>
                <wp:wrapNone/>
                <wp:docPr id="24" name="Rectangle: Rounded Corner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6070" cy="1581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E2F3"/>
                        </a:solidFill>
                        <a:ln w="38100" cap="flat" cmpd="sng">
                          <a:solidFill>
                            <a:srgbClr val="0070C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9D1ECC8" w14:textId="77777777" w:rsidR="007719E6" w:rsidRPr="00E318D3" w:rsidRDefault="007719E6" w:rsidP="007719E6">
                            <w:pPr>
                              <w:spacing w:line="258" w:lineRule="auto"/>
                              <w:textDirection w:val="btLr"/>
                              <w:rPr>
                                <w:rFonts w:asciiTheme="minorHAnsi" w:hAnsiTheme="minorHAnsi" w:cstheme="minorHAnsi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E318D3">
                              <w:rPr>
                                <w:rFonts w:asciiTheme="minorHAnsi" w:eastAsia="Twinkl Cursive Unlooped" w:hAnsiTheme="minorHAnsi" w:cstheme="minorHAnsi"/>
                                <w:color w:val="0070C0"/>
                                <w:sz w:val="24"/>
                                <w:szCs w:val="24"/>
                              </w:rPr>
                              <w:t xml:space="preserve">At St. Joseph’s we believe that all children should </w:t>
                            </w:r>
                            <w:r w:rsidRPr="00E318D3">
                              <w:rPr>
                                <w:rFonts w:asciiTheme="minorHAnsi" w:eastAsia="Times New Roman" w:hAnsiTheme="minorHAnsi" w:cstheme="minorHAnsi"/>
                                <w:color w:val="0070C0"/>
                                <w:sz w:val="24"/>
                                <w:szCs w:val="24"/>
                              </w:rPr>
                              <w:t xml:space="preserve">‘Live, Love and Learn in God’s way’ </w:t>
                            </w:r>
                            <w:r w:rsidRPr="00E318D3">
                              <w:rPr>
                                <w:rFonts w:asciiTheme="minorHAnsi" w:eastAsia="Twinkl Cursive Unlooped" w:hAnsiTheme="minorHAnsi" w:cstheme="minorHAnsi"/>
                                <w:color w:val="0070C0"/>
                                <w:sz w:val="24"/>
                                <w:szCs w:val="24"/>
                              </w:rPr>
                              <w:t xml:space="preserve">and as a Catholic school the principles of Catholic education are at our core. </w:t>
                            </w:r>
                          </w:p>
                          <w:p w14:paraId="47D2BD1C" w14:textId="426D8C0E" w:rsidR="007719E6" w:rsidRPr="00E318D3" w:rsidRDefault="007719E6" w:rsidP="007719E6">
                            <w:pPr>
                              <w:spacing w:line="258" w:lineRule="auto"/>
                              <w:textDirection w:val="btLr"/>
                              <w:rPr>
                                <w:rFonts w:asciiTheme="minorHAnsi" w:hAnsiTheme="minorHAnsi" w:cstheme="minorHAnsi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E318D3">
                              <w:rPr>
                                <w:rFonts w:asciiTheme="minorHAnsi" w:hAnsiTheme="minorHAnsi" w:cstheme="minorHAnsi"/>
                                <w:color w:val="0070C0"/>
                                <w:sz w:val="24"/>
                                <w:szCs w:val="24"/>
                              </w:rPr>
                              <w:t>‘Religious Education</w:t>
                            </w:r>
                            <w:r w:rsidR="00E318D3" w:rsidRPr="00E318D3">
                              <w:rPr>
                                <w:rFonts w:asciiTheme="minorHAnsi" w:hAnsiTheme="minorHAnsi" w:cstheme="minorHAnsi"/>
                                <w:color w:val="0070C0"/>
                                <w:sz w:val="24"/>
                                <w:szCs w:val="24"/>
                              </w:rPr>
                              <w:t xml:space="preserve"> is about engaging with the deepest questions of life and finding reasons for the hope which is within them.’ (1 Peter 3:15). </w:t>
                            </w:r>
                          </w:p>
                          <w:p w14:paraId="7AADA66F" w14:textId="77777777" w:rsidR="007719E6" w:rsidRDefault="007719E6" w:rsidP="007719E6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7720CA32" w14:textId="77777777" w:rsidR="00CB7A5E" w:rsidRDefault="00CB7A5E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9EA2F6" id="Rectangle: Rounded Corners 24" o:spid="_x0000_s1028" style="position:absolute;margin-left:192.9pt;margin-top:51.3pt;width:324.1pt;height:124.5pt;z-index:2516582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page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" fillcolor="#d8e2f3" strokecolor="#0070c0" strokeweight="3pt">
                <v:stroke startarrowwidth="narrow" startarrowlength="short" endarrowwidth="narrow" endarrowlength="short" joinstyle="miter"/>
                <v:textbox inset="2.53958mm,1.2694mm,2.53958mm,1.2694mm">
                  <w:txbxContent>
                    <w:p w14:paraId="19D1ECC8" w14:textId="77777777" w:rsidR="007719E6" w:rsidRPr="00E318D3" w:rsidRDefault="007719E6" w:rsidP="007719E6">
                      <w:pPr>
                        <w:spacing w:line="258" w:lineRule="auto"/>
                        <w:textDirection w:val="btLr"/>
                        <w:rPr>
                          <w:rFonts w:asciiTheme="minorHAnsi" w:hAnsiTheme="minorHAnsi" w:cstheme="minorHAnsi"/>
                          <w:color w:val="0070C0"/>
                          <w:sz w:val="24"/>
                          <w:szCs w:val="24"/>
                        </w:rPr>
                      </w:pPr>
                      <w:r w:rsidRPr="00E318D3">
                        <w:rPr>
                          <w:rFonts w:asciiTheme="minorHAnsi" w:eastAsia="Twinkl Cursive Unlooped" w:hAnsiTheme="minorHAnsi" w:cstheme="minorHAnsi"/>
                          <w:color w:val="0070C0"/>
                          <w:sz w:val="24"/>
                          <w:szCs w:val="24"/>
                        </w:rPr>
                        <w:t xml:space="preserve">At St. Joseph’s we believe that all children should </w:t>
                      </w:r>
                      <w:r w:rsidRPr="00E318D3">
                        <w:rPr>
                          <w:rFonts w:asciiTheme="minorHAnsi" w:eastAsia="Times New Roman" w:hAnsiTheme="minorHAnsi" w:cstheme="minorHAnsi"/>
                          <w:color w:val="0070C0"/>
                          <w:sz w:val="24"/>
                          <w:szCs w:val="24"/>
                        </w:rPr>
                        <w:t xml:space="preserve">‘Live, Love and Learn in God’s way’ </w:t>
                      </w:r>
                      <w:r w:rsidRPr="00E318D3">
                        <w:rPr>
                          <w:rFonts w:asciiTheme="minorHAnsi" w:eastAsia="Twinkl Cursive Unlooped" w:hAnsiTheme="minorHAnsi" w:cstheme="minorHAnsi"/>
                          <w:color w:val="0070C0"/>
                          <w:sz w:val="24"/>
                          <w:szCs w:val="24"/>
                        </w:rPr>
                        <w:t xml:space="preserve">and as a Catholic school the principles of Catholic education are at our core. </w:t>
                      </w:r>
                    </w:p>
                    <w:p w14:paraId="47D2BD1C" w14:textId="426D8C0E" w:rsidR="007719E6" w:rsidRPr="00E318D3" w:rsidRDefault="007719E6" w:rsidP="007719E6">
                      <w:pPr>
                        <w:spacing w:line="258" w:lineRule="auto"/>
                        <w:textDirection w:val="btLr"/>
                        <w:rPr>
                          <w:rFonts w:asciiTheme="minorHAnsi" w:hAnsiTheme="minorHAnsi" w:cstheme="minorHAnsi"/>
                          <w:color w:val="0070C0"/>
                          <w:sz w:val="24"/>
                          <w:szCs w:val="24"/>
                        </w:rPr>
                      </w:pPr>
                      <w:r w:rsidRPr="00E318D3">
                        <w:rPr>
                          <w:rFonts w:asciiTheme="minorHAnsi" w:hAnsiTheme="minorHAnsi" w:cstheme="minorHAnsi"/>
                          <w:color w:val="0070C0"/>
                          <w:sz w:val="24"/>
                          <w:szCs w:val="24"/>
                        </w:rPr>
                        <w:t>‘Religious Education</w:t>
                      </w:r>
                      <w:r w:rsidR="00E318D3" w:rsidRPr="00E318D3">
                        <w:rPr>
                          <w:rFonts w:asciiTheme="minorHAnsi" w:hAnsiTheme="minorHAnsi" w:cstheme="minorHAnsi"/>
                          <w:color w:val="0070C0"/>
                          <w:sz w:val="24"/>
                          <w:szCs w:val="24"/>
                        </w:rPr>
                        <w:t xml:space="preserve"> is about engaging with the deepest questions of life and finding reasons for the hope which is within them.’ (1 Peter 3:15). </w:t>
                      </w:r>
                    </w:p>
                    <w:p w14:paraId="7AADA66F" w14:textId="77777777" w:rsidR="007719E6" w:rsidRDefault="007719E6" w:rsidP="007719E6">
                      <w:pPr>
                        <w:spacing w:line="258" w:lineRule="auto"/>
                        <w:textDirection w:val="btLr"/>
                      </w:pPr>
                    </w:p>
                    <w:p w14:paraId="7720CA32" w14:textId="77777777" w:rsidR="00CB7A5E" w:rsidRDefault="00CB7A5E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</w:txbxContent>
                </v:textbox>
                <w10:wrap anchorx="margin" anchory="page"/>
              </v:roundrect>
            </w:pict>
          </mc:Fallback>
        </mc:AlternateContent>
      </w:r>
    </w:p>
    <w:p w14:paraId="4E25516F" w14:textId="25C9BF7F" w:rsidR="00CB7A5E" w:rsidRDefault="00000000">
      <w:r>
        <w:rPr>
          <w:rFonts w:ascii="Quintessential" w:eastAsia="Quintessential" w:hAnsi="Quintessential" w:cs="Quintessential"/>
          <w:color w:val="4472C4"/>
          <w:sz w:val="48"/>
          <w:szCs w:val="48"/>
        </w:rPr>
        <w:t xml:space="preserve"> </w:t>
      </w:r>
    </w:p>
    <w:p w14:paraId="08B1EC50" w14:textId="77777777" w:rsidR="00CB7A5E" w:rsidRDefault="00CB7A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omic Sans MS" w:eastAsia="Comic Sans MS" w:hAnsi="Comic Sans MS" w:cs="Comic Sans MS"/>
          <w:color w:val="0070C0"/>
          <w:sz w:val="40"/>
          <w:szCs w:val="40"/>
        </w:rPr>
      </w:pPr>
    </w:p>
    <w:p w14:paraId="2CC37C80" w14:textId="74CD0084" w:rsidR="00CB7A5E" w:rsidRDefault="00CB7A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omic Sans MS" w:eastAsia="Comic Sans MS" w:hAnsi="Comic Sans MS" w:cs="Comic Sans MS"/>
          <w:color w:val="0070C0"/>
          <w:sz w:val="40"/>
          <w:szCs w:val="40"/>
        </w:rPr>
      </w:pPr>
    </w:p>
    <w:p w14:paraId="628C0042" w14:textId="285D98C5" w:rsidR="00CB7A5E" w:rsidRDefault="00E318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omic Sans MS" w:eastAsia="Comic Sans MS" w:hAnsi="Comic Sans MS" w:cs="Comic Sans MS"/>
          <w:color w:val="0070C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79F82D43" wp14:editId="2AC83B42">
            <wp:simplePos x="0" y="0"/>
            <wp:positionH relativeFrom="margin">
              <wp:posOffset>5585460</wp:posOffset>
            </wp:positionH>
            <wp:positionV relativeFrom="paragraph">
              <wp:posOffset>330200</wp:posOffset>
            </wp:positionV>
            <wp:extent cx="929640" cy="845820"/>
            <wp:effectExtent l="0" t="0" r="3810" b="0"/>
            <wp:wrapSquare wrapText="bothSides"/>
            <wp:docPr id="82797597" name="Picture 1" descr="A blue circle with a white cross i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797597" name="Picture 1" descr="A blue circle with a white cross in i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640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1EC1E308" wp14:editId="20AF969C">
                <wp:simplePos x="0" y="0"/>
                <wp:positionH relativeFrom="column">
                  <wp:posOffset>3429000</wp:posOffset>
                </wp:positionH>
                <wp:positionV relativeFrom="paragraph">
                  <wp:posOffset>17780</wp:posOffset>
                </wp:positionV>
                <wp:extent cx="2301240" cy="1386840"/>
                <wp:effectExtent l="0" t="0" r="0" b="3810"/>
                <wp:wrapSquare wrapText="bothSides" distT="0" distB="0" distL="114300" distR="114300"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1240" cy="13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78A74D5" w14:textId="77777777" w:rsidR="00926A04" w:rsidRDefault="00926A04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rFonts w:ascii="Comic Sans MS" w:eastAsia="Comic Sans MS" w:hAnsi="Comic Sans MS" w:cs="Comic Sans MS"/>
                                <w:color w:val="0070C0"/>
                                <w:sz w:val="40"/>
                              </w:rPr>
                            </w:pPr>
                          </w:p>
                          <w:p w14:paraId="4AA5CC6B" w14:textId="47FD743B" w:rsidR="00926A04" w:rsidRDefault="00E318D3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rFonts w:ascii="Comic Sans MS" w:eastAsia="Comic Sans MS" w:hAnsi="Comic Sans MS" w:cs="Comic Sans MS"/>
                                <w:color w:val="0070C0"/>
                                <w:sz w:val="40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70C0"/>
                                <w:sz w:val="40"/>
                              </w:rPr>
                              <w:t xml:space="preserve">RE </w:t>
                            </w:r>
                          </w:p>
                          <w:p w14:paraId="5A2218C4" w14:textId="1FC94297" w:rsidR="00E318D3" w:rsidRDefault="00E318D3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rFonts w:ascii="Comic Sans MS" w:eastAsia="Comic Sans MS" w:hAnsi="Comic Sans MS" w:cs="Comic Sans MS"/>
                                <w:color w:val="0070C0"/>
                                <w:sz w:val="40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70C0"/>
                                <w:sz w:val="40"/>
                              </w:rPr>
                              <w:t>at St. Joseph’s</w:t>
                            </w:r>
                          </w:p>
                          <w:p w14:paraId="761DDC3C" w14:textId="77777777" w:rsidR="00926A04" w:rsidRDefault="00926A04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rFonts w:ascii="Comic Sans MS" w:eastAsia="Comic Sans MS" w:hAnsi="Comic Sans MS" w:cs="Comic Sans MS"/>
                                <w:color w:val="0070C0"/>
                                <w:sz w:val="40"/>
                              </w:rPr>
                            </w:pPr>
                          </w:p>
                          <w:p w14:paraId="531B2CB1" w14:textId="559FFF9C" w:rsidR="00CB7A5E" w:rsidRDefault="00946105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70C0"/>
                                <w:sz w:val="40"/>
                              </w:rPr>
                              <w:t>RE at St. Joseph’s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C1E308" id="Rectangle 27" o:spid="_x0000_s1029" style="position:absolute;left:0;text-align:left;margin-left:270pt;margin-top:1.4pt;width:181.2pt;height:10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" filled="f" stroked="f">
                <v:textbox inset="2.53958mm,1.2694mm,2.53958mm,1.2694mm">
                  <w:txbxContent>
                    <w:p w14:paraId="078A74D5" w14:textId="77777777" w:rsidR="00926A04" w:rsidRDefault="00926A04">
                      <w:pPr>
                        <w:spacing w:after="0" w:line="240" w:lineRule="auto"/>
                        <w:jc w:val="center"/>
                        <w:textDirection w:val="btLr"/>
                        <w:rPr>
                          <w:rFonts w:ascii="Comic Sans MS" w:eastAsia="Comic Sans MS" w:hAnsi="Comic Sans MS" w:cs="Comic Sans MS"/>
                          <w:color w:val="0070C0"/>
                          <w:sz w:val="40"/>
                        </w:rPr>
                      </w:pPr>
                    </w:p>
                    <w:p w14:paraId="4AA5CC6B" w14:textId="47FD743B" w:rsidR="00926A04" w:rsidRDefault="00E318D3">
                      <w:pPr>
                        <w:spacing w:after="0" w:line="240" w:lineRule="auto"/>
                        <w:jc w:val="center"/>
                        <w:textDirection w:val="btLr"/>
                        <w:rPr>
                          <w:rFonts w:ascii="Comic Sans MS" w:eastAsia="Comic Sans MS" w:hAnsi="Comic Sans MS" w:cs="Comic Sans MS"/>
                          <w:color w:val="0070C0"/>
                          <w:sz w:val="40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70C0"/>
                          <w:sz w:val="40"/>
                        </w:rPr>
                        <w:t xml:space="preserve">RE </w:t>
                      </w:r>
                    </w:p>
                    <w:p w14:paraId="5A2218C4" w14:textId="1FC94297" w:rsidR="00E318D3" w:rsidRDefault="00E318D3">
                      <w:pPr>
                        <w:spacing w:after="0" w:line="240" w:lineRule="auto"/>
                        <w:jc w:val="center"/>
                        <w:textDirection w:val="btLr"/>
                        <w:rPr>
                          <w:rFonts w:ascii="Comic Sans MS" w:eastAsia="Comic Sans MS" w:hAnsi="Comic Sans MS" w:cs="Comic Sans MS"/>
                          <w:color w:val="0070C0"/>
                          <w:sz w:val="40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70C0"/>
                          <w:sz w:val="40"/>
                        </w:rPr>
                        <w:t>at St. Joseph’s</w:t>
                      </w:r>
                    </w:p>
                    <w:p w14:paraId="761DDC3C" w14:textId="77777777" w:rsidR="00926A04" w:rsidRDefault="00926A04">
                      <w:pPr>
                        <w:spacing w:after="0" w:line="240" w:lineRule="auto"/>
                        <w:jc w:val="center"/>
                        <w:textDirection w:val="btLr"/>
                        <w:rPr>
                          <w:rFonts w:ascii="Comic Sans MS" w:eastAsia="Comic Sans MS" w:hAnsi="Comic Sans MS" w:cs="Comic Sans MS"/>
                          <w:color w:val="0070C0"/>
                          <w:sz w:val="40"/>
                        </w:rPr>
                      </w:pPr>
                    </w:p>
                    <w:p w14:paraId="531B2CB1" w14:textId="559FFF9C" w:rsidR="00CB7A5E" w:rsidRDefault="00946105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70C0"/>
                          <w:sz w:val="40"/>
                        </w:rPr>
                        <w:t>RE at St. Joseph’s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2FF2C1F0" w14:textId="7C035EED" w:rsidR="00CB7A5E" w:rsidRDefault="00E318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omic Sans MS" w:eastAsia="Comic Sans MS" w:hAnsi="Comic Sans MS" w:cs="Comic Sans MS"/>
          <w:color w:val="0070C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2336" behindDoc="0" locked="0" layoutInCell="1" hidden="0" allowOverlap="1" wp14:anchorId="7880A7F8" wp14:editId="32B2CB27">
            <wp:simplePos x="0" y="0"/>
            <wp:positionH relativeFrom="column">
              <wp:posOffset>2545080</wp:posOffset>
            </wp:positionH>
            <wp:positionV relativeFrom="paragraph">
              <wp:posOffset>6985</wp:posOffset>
            </wp:positionV>
            <wp:extent cx="1135380" cy="914400"/>
            <wp:effectExtent l="0" t="0" r="7620" b="0"/>
            <wp:wrapSquare wrapText="bothSides" distT="0" distB="0" distL="114300" distR="114300"/>
            <wp:docPr id="29" name="image1.jpg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&#10;&#10;Description automatically generated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5380" cy="91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6105">
        <w:rPr>
          <w:rFonts w:ascii="Comic Sans MS" w:eastAsia="Comic Sans MS" w:hAnsi="Comic Sans MS" w:cs="Comic Sans MS"/>
          <w:color w:val="0070C0"/>
          <w:sz w:val="40"/>
          <w:szCs w:val="40"/>
        </w:rPr>
        <w:t xml:space="preserve"> </w:t>
      </w:r>
    </w:p>
    <w:p w14:paraId="0F06E57D" w14:textId="53B68928" w:rsidR="00CB7A5E" w:rsidRDefault="00000000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2B235BFA" wp14:editId="2E33D328">
                <wp:simplePos x="0" y="0"/>
                <wp:positionH relativeFrom="column">
                  <wp:posOffset>2377440</wp:posOffset>
                </wp:positionH>
                <wp:positionV relativeFrom="paragraph">
                  <wp:posOffset>842010</wp:posOffset>
                </wp:positionV>
                <wp:extent cx="4282440" cy="3139440"/>
                <wp:effectExtent l="0" t="0" r="22860" b="22860"/>
                <wp:wrapNone/>
                <wp:docPr id="22" name="Rectangle: Rounded Corner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2440" cy="31394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70C0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36EEE63" w14:textId="77777777" w:rsidR="00CB7A5E" w:rsidRDefault="00000000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FFFF"/>
                                <w:sz w:val="28"/>
                              </w:rPr>
                              <w:t xml:space="preserve">IMPACT - How will we 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color w:val="FFFFFF"/>
                                <w:sz w:val="28"/>
                              </w:rPr>
                              <w:t>know</w:t>
                            </w:r>
                            <w:proofErr w:type="gramEnd"/>
                          </w:p>
                          <w:p w14:paraId="453C4828" w14:textId="77777777" w:rsidR="00946105" w:rsidRDefault="00000000" w:rsidP="00946105">
                            <w:pPr>
                              <w:spacing w:after="0"/>
                              <w:rPr>
                                <w:rFonts w:ascii="Twinkl Cursive Unlooped" w:hAnsi="Twinkl Cursive Unloope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FFFFFF"/>
                                <w:sz w:val="28"/>
                              </w:rPr>
                              <w:t xml:space="preserve">St. 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color w:val="FFFFFF"/>
                                <w:sz w:val="28"/>
                              </w:rPr>
                              <w:t>Joseph’s  pupils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color w:val="FFFFFF"/>
                                <w:sz w:val="28"/>
                              </w:rPr>
                              <w:t xml:space="preserve"> will leave our school:</w:t>
                            </w:r>
                            <w:r w:rsidR="00946105" w:rsidRPr="00946105">
                              <w:rPr>
                                <w:rFonts w:ascii="Twinkl Cursive Unlooped" w:hAnsi="Twinkl Cursive Unlooped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9FF9A16" w14:textId="24824D88" w:rsidR="00946105" w:rsidRDefault="00946105" w:rsidP="00E832FA">
                            <w:pPr>
                              <w:spacing w:after="0"/>
                              <w:rPr>
                                <w:rFonts w:ascii="Twinkl Cursive Unlooped" w:hAnsi="Twinkl Cursive Unlooped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46105">
                              <w:rPr>
                                <w:rFonts w:ascii="Twinkl Cursive Unlooped" w:hAnsi="Twinkl Cursive Unlooped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E832FA">
                              <w:rPr>
                                <w:rFonts w:ascii="Twinkl Cursive Unlooped" w:hAnsi="Twinkl Cursive Unlooped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With a deepening knowledge of key theological ideas and application </w:t>
                            </w:r>
                            <w:r w:rsidR="001A0540">
                              <w:rPr>
                                <w:rFonts w:ascii="Twinkl Cursive Unlooped" w:hAnsi="Twinkl Cursive Unlooped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of them </w:t>
                            </w:r>
                            <w:r w:rsidR="00E832FA">
                              <w:rPr>
                                <w:rFonts w:ascii="Twinkl Cursive Unlooped" w:hAnsi="Twinkl Cursive Unlooped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in everyday life </w:t>
                            </w:r>
                          </w:p>
                          <w:p w14:paraId="290B6601" w14:textId="7042D493" w:rsidR="00E832FA" w:rsidRDefault="00E832FA" w:rsidP="00E832FA">
                            <w:pPr>
                              <w:spacing w:after="0"/>
                              <w:rPr>
                                <w:rFonts w:ascii="Twinkl Cursive Unlooped" w:hAnsi="Twinkl Cursive Unlooped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inkl Cursive Unlooped" w:hAnsi="Twinkl Cursive Unlooped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-A knowledge of scripture and the Liturgical year </w:t>
                            </w:r>
                          </w:p>
                          <w:p w14:paraId="4DD62E3B" w14:textId="52F7CDD3" w:rsidR="00E832FA" w:rsidRDefault="00E832FA" w:rsidP="00E832FA">
                            <w:pPr>
                              <w:spacing w:after="0"/>
                              <w:rPr>
                                <w:rFonts w:ascii="Twinkl Cursive Unlooped" w:hAnsi="Twinkl Cursive Unlooped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inkl Cursive Unlooped" w:hAnsi="Twinkl Cursive Unlooped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-Knowing how to keep safe and live a healthy </w:t>
                            </w:r>
                            <w:proofErr w:type="gramStart"/>
                            <w:r>
                              <w:rPr>
                                <w:rFonts w:ascii="Twinkl Cursive Unlooped" w:hAnsi="Twinkl Cursive Unlooped"/>
                                <w:color w:val="FFFFFF" w:themeColor="background1"/>
                                <w:sz w:val="24"/>
                                <w:szCs w:val="24"/>
                              </w:rPr>
                              <w:t>life-style</w:t>
                            </w:r>
                            <w:proofErr w:type="gramEnd"/>
                            <w:r>
                              <w:rPr>
                                <w:rFonts w:ascii="Twinkl Cursive Unlooped" w:hAnsi="Twinkl Cursive Unlooped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FFD098F" w14:textId="2FD03856" w:rsidR="00E832FA" w:rsidRDefault="00E832FA" w:rsidP="00E832FA">
                            <w:pPr>
                              <w:spacing w:after="0"/>
                              <w:rPr>
                                <w:rFonts w:ascii="Twinkl Cursive Unlooped" w:hAnsi="Twinkl Cursive Unlooped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inkl Cursive Unlooped" w:hAnsi="Twinkl Cursive Unlooped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-Respecting everyone’s attitudes and beliefs </w:t>
                            </w:r>
                          </w:p>
                          <w:p w14:paraId="4DEA5F3A" w14:textId="7D0E4C8C" w:rsidR="00E832FA" w:rsidRDefault="00E832FA" w:rsidP="00E832FA">
                            <w:pPr>
                              <w:spacing w:after="0"/>
                              <w:rPr>
                                <w:rFonts w:ascii="Twinkl Cursive Unlooped" w:hAnsi="Twinkl Cursive Unlooped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inkl Cursive Unlooped" w:hAnsi="Twinkl Cursive Unlooped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-To think critically with meaning and purpose </w:t>
                            </w:r>
                          </w:p>
                          <w:p w14:paraId="7521656B" w14:textId="685A3342" w:rsidR="00E832FA" w:rsidRDefault="00E832FA" w:rsidP="00E832FA">
                            <w:pPr>
                              <w:spacing w:after="0"/>
                              <w:rPr>
                                <w:rFonts w:ascii="Twinkl Cursive Unlooped" w:hAnsi="Twinkl Cursive Unlooped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inkl Cursive Unlooped" w:hAnsi="Twinkl Cursive Unlooped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-A sense of self-worth, </w:t>
                            </w:r>
                            <w:proofErr w:type="gramStart"/>
                            <w:r>
                              <w:rPr>
                                <w:rFonts w:ascii="Twinkl Cursive Unlooped" w:hAnsi="Twinkl Cursive Unlooped"/>
                                <w:color w:val="FFFFFF" w:themeColor="background1"/>
                                <w:sz w:val="24"/>
                                <w:szCs w:val="24"/>
                              </w:rPr>
                              <w:t>vocation</w:t>
                            </w:r>
                            <w:proofErr w:type="gramEnd"/>
                            <w:r>
                              <w:rPr>
                                <w:rFonts w:ascii="Twinkl Cursive Unlooped" w:hAnsi="Twinkl Cursive Unlooped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and religious responsibility </w:t>
                            </w:r>
                          </w:p>
                          <w:p w14:paraId="349C4BDD" w14:textId="77777777" w:rsidR="001A0540" w:rsidRDefault="00E832FA" w:rsidP="00E832FA">
                            <w:pPr>
                              <w:spacing w:after="0"/>
                              <w:rPr>
                                <w:rFonts w:ascii="Twinkl Cursive Unlooped" w:hAnsi="Twinkl Cursive Unlooped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inkl Cursive Unlooped" w:hAnsi="Twinkl Cursive Unlooped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-Knowing they can be agents of change </w:t>
                            </w:r>
                            <w:r w:rsidR="001A0540">
                              <w:rPr>
                                <w:rFonts w:ascii="Twinkl Cursive Unlooped" w:hAnsi="Twinkl Cursive Unlooped"/>
                                <w:color w:val="FFFFFF" w:themeColor="background1"/>
                                <w:sz w:val="24"/>
                                <w:szCs w:val="24"/>
                              </w:rPr>
                              <w:t>with a responsibility to care for the world and the disadvantaged</w:t>
                            </w:r>
                          </w:p>
                          <w:p w14:paraId="69F249AF" w14:textId="28A7A0B6" w:rsidR="00E832FA" w:rsidRDefault="001A0540" w:rsidP="00E832FA">
                            <w:pPr>
                              <w:spacing w:after="0"/>
                              <w:rPr>
                                <w:rFonts w:ascii="Twinkl Cursive Unlooped" w:hAnsi="Twinkl Cursive Unlooped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inkl Cursive Unlooped" w:hAnsi="Twinkl Cursive Unlooped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-An enjoyment of </w:t>
                            </w:r>
                            <w:proofErr w:type="gramStart"/>
                            <w:r>
                              <w:rPr>
                                <w:rFonts w:ascii="Twinkl Cursive Unlooped" w:hAnsi="Twinkl Cursive Unlooped"/>
                                <w:color w:val="FFFFFF" w:themeColor="background1"/>
                                <w:sz w:val="24"/>
                                <w:szCs w:val="24"/>
                              </w:rPr>
                              <w:t>the  subject</w:t>
                            </w:r>
                            <w:proofErr w:type="gramEnd"/>
                            <w:r>
                              <w:rPr>
                                <w:rFonts w:ascii="Twinkl Cursive Unlooped" w:hAnsi="Twinkl Cursive Unlooped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and the enthusiasm to continue to study it at secondary school</w:t>
                            </w:r>
                          </w:p>
                          <w:p w14:paraId="34DA4740" w14:textId="77777777" w:rsidR="00E832FA" w:rsidRPr="00946105" w:rsidRDefault="00E832FA" w:rsidP="00E832FA">
                            <w:pPr>
                              <w:spacing w:after="0"/>
                              <w:rPr>
                                <w:rFonts w:ascii="Twinkl Cursive Unlooped" w:hAnsi="Twinkl Cursive Unlooped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0DC730C9" w14:textId="77777777" w:rsidR="00946105" w:rsidRDefault="00946105" w:rsidP="00946105">
                            <w:pPr>
                              <w:spacing w:after="0"/>
                              <w:rPr>
                                <w:rFonts w:ascii="Twinkl Cursive Unlooped" w:hAnsi="Twinkl Cursive Unlooped"/>
                              </w:rPr>
                            </w:pPr>
                          </w:p>
                          <w:p w14:paraId="2DA74CFD" w14:textId="77777777" w:rsidR="00946105" w:rsidRDefault="00946105" w:rsidP="00946105">
                            <w:pPr>
                              <w:spacing w:after="0"/>
                              <w:rPr>
                                <w:rFonts w:ascii="Twinkl Cursive Unlooped" w:hAnsi="Twinkl Cursive Unlooped"/>
                              </w:rPr>
                            </w:pPr>
                          </w:p>
                          <w:p w14:paraId="01BC3EFC" w14:textId="064141B5" w:rsidR="00CB7A5E" w:rsidRDefault="00CB7A5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2DC8F621" w14:textId="77777777" w:rsidR="00CB7A5E" w:rsidRDefault="00CB7A5E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235BFA" id="Rectangle: Rounded Corners 22" o:spid="_x0000_s1030" style="position:absolute;margin-left:187.2pt;margin-top:66.3pt;width:337.2pt;height:247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" fillcolor="#0070c0" strokecolor="black [3200]" strokeweight="1pt">
                <v:stroke startarrowwidth="narrow" startarrowlength="short" endarrowwidth="narrow" endarrowlength="short" joinstyle="miter"/>
                <v:textbox inset="2.53958mm,1.2694mm,2.53958mm,1.2694mm">
                  <w:txbxContent>
                    <w:p w14:paraId="736EEE63" w14:textId="77777777" w:rsidR="00CB7A5E" w:rsidRDefault="00000000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FFFFFF"/>
                          <w:sz w:val="28"/>
                        </w:rPr>
                        <w:t xml:space="preserve">IMPACT - How will we 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color w:val="FFFFFF"/>
                          <w:sz w:val="28"/>
                        </w:rPr>
                        <w:t>know</w:t>
                      </w:r>
                      <w:proofErr w:type="gramEnd"/>
                    </w:p>
                    <w:p w14:paraId="453C4828" w14:textId="77777777" w:rsidR="00946105" w:rsidRDefault="00000000" w:rsidP="00946105">
                      <w:pPr>
                        <w:spacing w:after="0"/>
                        <w:rPr>
                          <w:rFonts w:ascii="Twinkl Cursive Unlooped" w:hAnsi="Twinkl Cursive Unlooped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color w:val="FFFFFF"/>
                          <w:sz w:val="28"/>
                        </w:rPr>
                        <w:t xml:space="preserve">St. 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color w:val="FFFFFF"/>
                          <w:sz w:val="28"/>
                        </w:rPr>
                        <w:t>Joseph’s  pupils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color w:val="FFFFFF"/>
                          <w:sz w:val="28"/>
                        </w:rPr>
                        <w:t xml:space="preserve"> will leave our school:</w:t>
                      </w:r>
                      <w:r w:rsidR="00946105" w:rsidRPr="00946105">
                        <w:rPr>
                          <w:rFonts w:ascii="Twinkl Cursive Unlooped" w:hAnsi="Twinkl Cursive Unlooped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9FF9A16" w14:textId="24824D88" w:rsidR="00946105" w:rsidRDefault="00946105" w:rsidP="00E832FA">
                      <w:pPr>
                        <w:spacing w:after="0"/>
                        <w:rPr>
                          <w:rFonts w:ascii="Twinkl Cursive Unlooped" w:hAnsi="Twinkl Cursive Unlooped"/>
                          <w:color w:val="FFFFFF" w:themeColor="background1"/>
                          <w:sz w:val="24"/>
                          <w:szCs w:val="24"/>
                        </w:rPr>
                      </w:pPr>
                      <w:r w:rsidRPr="00946105">
                        <w:rPr>
                          <w:rFonts w:ascii="Twinkl Cursive Unlooped" w:hAnsi="Twinkl Cursive Unlooped"/>
                          <w:color w:val="FFFFFF" w:themeColor="background1"/>
                          <w:sz w:val="24"/>
                          <w:szCs w:val="24"/>
                        </w:rPr>
                        <w:t xml:space="preserve">- </w:t>
                      </w:r>
                      <w:r w:rsidR="00E832FA">
                        <w:rPr>
                          <w:rFonts w:ascii="Twinkl Cursive Unlooped" w:hAnsi="Twinkl Cursive Unlooped"/>
                          <w:color w:val="FFFFFF" w:themeColor="background1"/>
                          <w:sz w:val="24"/>
                          <w:szCs w:val="24"/>
                        </w:rPr>
                        <w:t xml:space="preserve">With a deepening knowledge of key theological ideas and application </w:t>
                      </w:r>
                      <w:r w:rsidR="001A0540">
                        <w:rPr>
                          <w:rFonts w:ascii="Twinkl Cursive Unlooped" w:hAnsi="Twinkl Cursive Unlooped"/>
                          <w:color w:val="FFFFFF" w:themeColor="background1"/>
                          <w:sz w:val="24"/>
                          <w:szCs w:val="24"/>
                        </w:rPr>
                        <w:t xml:space="preserve">of them </w:t>
                      </w:r>
                      <w:r w:rsidR="00E832FA">
                        <w:rPr>
                          <w:rFonts w:ascii="Twinkl Cursive Unlooped" w:hAnsi="Twinkl Cursive Unlooped"/>
                          <w:color w:val="FFFFFF" w:themeColor="background1"/>
                          <w:sz w:val="24"/>
                          <w:szCs w:val="24"/>
                        </w:rPr>
                        <w:t xml:space="preserve">in everyday life </w:t>
                      </w:r>
                    </w:p>
                    <w:p w14:paraId="290B6601" w14:textId="7042D493" w:rsidR="00E832FA" w:rsidRDefault="00E832FA" w:rsidP="00E832FA">
                      <w:pPr>
                        <w:spacing w:after="0"/>
                        <w:rPr>
                          <w:rFonts w:ascii="Twinkl Cursive Unlooped" w:hAnsi="Twinkl Cursive Unlooped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winkl Cursive Unlooped" w:hAnsi="Twinkl Cursive Unlooped"/>
                          <w:color w:val="FFFFFF" w:themeColor="background1"/>
                          <w:sz w:val="24"/>
                          <w:szCs w:val="24"/>
                        </w:rPr>
                        <w:t xml:space="preserve">-A knowledge of scripture and the Liturgical year </w:t>
                      </w:r>
                    </w:p>
                    <w:p w14:paraId="4DD62E3B" w14:textId="52F7CDD3" w:rsidR="00E832FA" w:rsidRDefault="00E832FA" w:rsidP="00E832FA">
                      <w:pPr>
                        <w:spacing w:after="0"/>
                        <w:rPr>
                          <w:rFonts w:ascii="Twinkl Cursive Unlooped" w:hAnsi="Twinkl Cursive Unlooped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winkl Cursive Unlooped" w:hAnsi="Twinkl Cursive Unlooped"/>
                          <w:color w:val="FFFFFF" w:themeColor="background1"/>
                          <w:sz w:val="24"/>
                          <w:szCs w:val="24"/>
                        </w:rPr>
                        <w:t xml:space="preserve">-Knowing how to keep safe and live a healthy </w:t>
                      </w:r>
                      <w:proofErr w:type="gramStart"/>
                      <w:r>
                        <w:rPr>
                          <w:rFonts w:ascii="Twinkl Cursive Unlooped" w:hAnsi="Twinkl Cursive Unlooped"/>
                          <w:color w:val="FFFFFF" w:themeColor="background1"/>
                          <w:sz w:val="24"/>
                          <w:szCs w:val="24"/>
                        </w:rPr>
                        <w:t>life-style</w:t>
                      </w:r>
                      <w:proofErr w:type="gramEnd"/>
                      <w:r>
                        <w:rPr>
                          <w:rFonts w:ascii="Twinkl Cursive Unlooped" w:hAnsi="Twinkl Cursive Unlooped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FFD098F" w14:textId="2FD03856" w:rsidR="00E832FA" w:rsidRDefault="00E832FA" w:rsidP="00E832FA">
                      <w:pPr>
                        <w:spacing w:after="0"/>
                        <w:rPr>
                          <w:rFonts w:ascii="Twinkl Cursive Unlooped" w:hAnsi="Twinkl Cursive Unlooped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winkl Cursive Unlooped" w:hAnsi="Twinkl Cursive Unlooped"/>
                          <w:color w:val="FFFFFF" w:themeColor="background1"/>
                          <w:sz w:val="24"/>
                          <w:szCs w:val="24"/>
                        </w:rPr>
                        <w:t xml:space="preserve">-Respecting everyone’s attitudes and beliefs </w:t>
                      </w:r>
                    </w:p>
                    <w:p w14:paraId="4DEA5F3A" w14:textId="7D0E4C8C" w:rsidR="00E832FA" w:rsidRDefault="00E832FA" w:rsidP="00E832FA">
                      <w:pPr>
                        <w:spacing w:after="0"/>
                        <w:rPr>
                          <w:rFonts w:ascii="Twinkl Cursive Unlooped" w:hAnsi="Twinkl Cursive Unlooped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winkl Cursive Unlooped" w:hAnsi="Twinkl Cursive Unlooped"/>
                          <w:color w:val="FFFFFF" w:themeColor="background1"/>
                          <w:sz w:val="24"/>
                          <w:szCs w:val="24"/>
                        </w:rPr>
                        <w:t xml:space="preserve">-To think critically with meaning and purpose </w:t>
                      </w:r>
                    </w:p>
                    <w:p w14:paraId="7521656B" w14:textId="685A3342" w:rsidR="00E832FA" w:rsidRDefault="00E832FA" w:rsidP="00E832FA">
                      <w:pPr>
                        <w:spacing w:after="0"/>
                        <w:rPr>
                          <w:rFonts w:ascii="Twinkl Cursive Unlooped" w:hAnsi="Twinkl Cursive Unlooped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winkl Cursive Unlooped" w:hAnsi="Twinkl Cursive Unlooped"/>
                          <w:color w:val="FFFFFF" w:themeColor="background1"/>
                          <w:sz w:val="24"/>
                          <w:szCs w:val="24"/>
                        </w:rPr>
                        <w:t xml:space="preserve">-A sense of self-worth, </w:t>
                      </w:r>
                      <w:proofErr w:type="gramStart"/>
                      <w:r>
                        <w:rPr>
                          <w:rFonts w:ascii="Twinkl Cursive Unlooped" w:hAnsi="Twinkl Cursive Unlooped"/>
                          <w:color w:val="FFFFFF" w:themeColor="background1"/>
                          <w:sz w:val="24"/>
                          <w:szCs w:val="24"/>
                        </w:rPr>
                        <w:t>vocation</w:t>
                      </w:r>
                      <w:proofErr w:type="gramEnd"/>
                      <w:r>
                        <w:rPr>
                          <w:rFonts w:ascii="Twinkl Cursive Unlooped" w:hAnsi="Twinkl Cursive Unlooped"/>
                          <w:color w:val="FFFFFF" w:themeColor="background1"/>
                          <w:sz w:val="24"/>
                          <w:szCs w:val="24"/>
                        </w:rPr>
                        <w:t xml:space="preserve"> and religious responsibility </w:t>
                      </w:r>
                    </w:p>
                    <w:p w14:paraId="349C4BDD" w14:textId="77777777" w:rsidR="001A0540" w:rsidRDefault="00E832FA" w:rsidP="00E832FA">
                      <w:pPr>
                        <w:spacing w:after="0"/>
                        <w:rPr>
                          <w:rFonts w:ascii="Twinkl Cursive Unlooped" w:hAnsi="Twinkl Cursive Unlooped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winkl Cursive Unlooped" w:hAnsi="Twinkl Cursive Unlooped"/>
                          <w:color w:val="FFFFFF" w:themeColor="background1"/>
                          <w:sz w:val="24"/>
                          <w:szCs w:val="24"/>
                        </w:rPr>
                        <w:t xml:space="preserve">-Knowing they can be agents of change </w:t>
                      </w:r>
                      <w:r w:rsidR="001A0540">
                        <w:rPr>
                          <w:rFonts w:ascii="Twinkl Cursive Unlooped" w:hAnsi="Twinkl Cursive Unlooped"/>
                          <w:color w:val="FFFFFF" w:themeColor="background1"/>
                          <w:sz w:val="24"/>
                          <w:szCs w:val="24"/>
                        </w:rPr>
                        <w:t>with a responsibility to care for the world and the disadvantaged</w:t>
                      </w:r>
                    </w:p>
                    <w:p w14:paraId="69F249AF" w14:textId="28A7A0B6" w:rsidR="00E832FA" w:rsidRDefault="001A0540" w:rsidP="00E832FA">
                      <w:pPr>
                        <w:spacing w:after="0"/>
                        <w:rPr>
                          <w:rFonts w:ascii="Twinkl Cursive Unlooped" w:hAnsi="Twinkl Cursive Unlooped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winkl Cursive Unlooped" w:hAnsi="Twinkl Cursive Unlooped"/>
                          <w:color w:val="FFFFFF" w:themeColor="background1"/>
                          <w:sz w:val="24"/>
                          <w:szCs w:val="24"/>
                        </w:rPr>
                        <w:t xml:space="preserve">-An enjoyment of </w:t>
                      </w:r>
                      <w:proofErr w:type="gramStart"/>
                      <w:r>
                        <w:rPr>
                          <w:rFonts w:ascii="Twinkl Cursive Unlooped" w:hAnsi="Twinkl Cursive Unlooped"/>
                          <w:color w:val="FFFFFF" w:themeColor="background1"/>
                          <w:sz w:val="24"/>
                          <w:szCs w:val="24"/>
                        </w:rPr>
                        <w:t>the  subject</w:t>
                      </w:r>
                      <w:proofErr w:type="gramEnd"/>
                      <w:r>
                        <w:rPr>
                          <w:rFonts w:ascii="Twinkl Cursive Unlooped" w:hAnsi="Twinkl Cursive Unlooped"/>
                          <w:color w:val="FFFFFF" w:themeColor="background1"/>
                          <w:sz w:val="24"/>
                          <w:szCs w:val="24"/>
                        </w:rPr>
                        <w:t xml:space="preserve"> and the enthusiasm to continue to study it at secondary school</w:t>
                      </w:r>
                    </w:p>
                    <w:p w14:paraId="34DA4740" w14:textId="77777777" w:rsidR="00E832FA" w:rsidRPr="00946105" w:rsidRDefault="00E832FA" w:rsidP="00E832FA">
                      <w:pPr>
                        <w:spacing w:after="0"/>
                        <w:rPr>
                          <w:rFonts w:ascii="Twinkl Cursive Unlooped" w:hAnsi="Twinkl Cursive Unlooped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0DC730C9" w14:textId="77777777" w:rsidR="00946105" w:rsidRDefault="00946105" w:rsidP="00946105">
                      <w:pPr>
                        <w:spacing w:after="0"/>
                        <w:rPr>
                          <w:rFonts w:ascii="Twinkl Cursive Unlooped" w:hAnsi="Twinkl Cursive Unlooped"/>
                        </w:rPr>
                      </w:pPr>
                    </w:p>
                    <w:p w14:paraId="2DA74CFD" w14:textId="77777777" w:rsidR="00946105" w:rsidRDefault="00946105" w:rsidP="00946105">
                      <w:pPr>
                        <w:spacing w:after="0"/>
                        <w:rPr>
                          <w:rFonts w:ascii="Twinkl Cursive Unlooped" w:hAnsi="Twinkl Cursive Unlooped"/>
                        </w:rPr>
                      </w:pPr>
                    </w:p>
                    <w:p w14:paraId="01BC3EFC" w14:textId="064141B5" w:rsidR="00CB7A5E" w:rsidRDefault="00CB7A5E">
                      <w:pPr>
                        <w:spacing w:after="0" w:line="240" w:lineRule="auto"/>
                        <w:textDirection w:val="btLr"/>
                      </w:pPr>
                    </w:p>
                    <w:p w14:paraId="2DC8F621" w14:textId="77777777" w:rsidR="00CB7A5E" w:rsidRDefault="00CB7A5E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CB7A5E" w:rsidSect="002236D7">
      <w:pgSz w:w="16838" w:h="11906" w:orient="landscape"/>
      <w:pgMar w:top="1440" w:right="1440" w:bottom="1440" w:left="1440" w:header="708" w:footer="708" w:gutter="0"/>
      <w:pgBorders w:offsetFrom="page">
        <w:top w:val="single" w:sz="24" w:space="24" w:color="0070C0"/>
        <w:left w:val="single" w:sz="24" w:space="24" w:color="0070C0"/>
        <w:bottom w:val="single" w:sz="24" w:space="24" w:color="0070C0"/>
        <w:right w:val="single" w:sz="24" w:space="24" w:color="0070C0"/>
      </w:pgBorders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winkl Cursive Unlooped">
    <w:altName w:val="Cambria"/>
    <w:charset w:val="00"/>
    <w:family w:val="auto"/>
    <w:pitch w:val="variable"/>
    <w:sig w:usb0="00000003" w:usb1="00000001" w:usb2="00000000" w:usb3="00000000" w:csb0="00000001" w:csb1="00000000"/>
  </w:font>
  <w:font w:name="Quintessential">
    <w:altName w:val="Calibri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7244"/>
    <w:multiLevelType w:val="multilevel"/>
    <w:tmpl w:val="F306B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55102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A5E"/>
    <w:rsid w:val="001A0540"/>
    <w:rsid w:val="002236D7"/>
    <w:rsid w:val="007719E6"/>
    <w:rsid w:val="00926A04"/>
    <w:rsid w:val="00946105"/>
    <w:rsid w:val="00B15B2A"/>
    <w:rsid w:val="00CB7A5E"/>
    <w:rsid w:val="00DC2EFF"/>
    <w:rsid w:val="00DD287C"/>
    <w:rsid w:val="00E318D3"/>
    <w:rsid w:val="00E832FA"/>
    <w:rsid w:val="00F4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BE128"/>
  <w15:docId w15:val="{4C25605B-7ACA-4234-A225-4DCA0AE79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1648"/>
    <w:rPr>
      <w:rFonts w:eastAsiaTheme="minorEastAsia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B507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79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507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792"/>
    <w:rPr>
      <w:rFonts w:eastAsiaTheme="minorEastAsia"/>
    </w:rPr>
  </w:style>
  <w:style w:type="paragraph" w:styleId="NoSpacing">
    <w:name w:val="No Spacing"/>
    <w:uiPriority w:val="1"/>
    <w:qFormat/>
    <w:rsid w:val="00B50792"/>
    <w:pPr>
      <w:spacing w:after="0" w:line="240" w:lineRule="auto"/>
    </w:pPr>
    <w:rPr>
      <w:rFonts w:eastAsiaTheme="minorEastAsia"/>
    </w:rPr>
  </w:style>
  <w:style w:type="paragraph" w:styleId="NormalWeb">
    <w:name w:val="Normal (Web)"/>
    <w:basedOn w:val="Normal"/>
    <w:uiPriority w:val="99"/>
    <w:semiHidden/>
    <w:unhideWhenUsed/>
    <w:rsid w:val="00E31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1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fVQv61zu65idayEjK5Q6YEmPYSg==">AMUW2mUn98jHxNjfju2FEJXs9p42Qr+Xph5LIbSErlvqwWYCjJzTwaeea8aaHSr89Kfsi7BtZzJN0EeNTR8YgX16NSEHxstUlK9M6/pLnyS4TRNI70+lPSY=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 Day</dc:creator>
  <cp:lastModifiedBy>Sarah Pascoe</cp:lastModifiedBy>
  <cp:revision>2</cp:revision>
  <dcterms:created xsi:type="dcterms:W3CDTF">2023-08-10T13:00:00Z</dcterms:created>
  <dcterms:modified xsi:type="dcterms:W3CDTF">2023-08-10T13:00:00Z</dcterms:modified>
</cp:coreProperties>
</file>